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B55" w:rsidRDefault="00300B55">
      <w:pPr>
        <w:pStyle w:val="ConsPlusNormal"/>
        <w:jc w:val="both"/>
      </w:pPr>
    </w:p>
    <w:p w:rsidR="00936CB1" w:rsidRPr="00936CB1" w:rsidRDefault="00936CB1" w:rsidP="00936CB1">
      <w:pPr>
        <w:pStyle w:val="ConsPlusNormal"/>
        <w:ind w:left="5245"/>
        <w:jc w:val="center"/>
        <w:rPr>
          <w:rFonts w:ascii="Times New Roman" w:hAnsi="Times New Roman"/>
          <w:sz w:val="24"/>
          <w:szCs w:val="24"/>
        </w:rPr>
      </w:pPr>
      <w:bookmarkStart w:id="0" w:name="P40"/>
      <w:bookmarkEnd w:id="0"/>
      <w:r w:rsidRPr="00936CB1">
        <w:rPr>
          <w:rFonts w:ascii="Times New Roman" w:hAnsi="Times New Roman"/>
          <w:sz w:val="24"/>
          <w:szCs w:val="24"/>
        </w:rPr>
        <w:t xml:space="preserve">Приложение </w:t>
      </w:r>
      <w:r w:rsidR="009725B5">
        <w:rPr>
          <w:rFonts w:ascii="Times New Roman" w:hAnsi="Times New Roman"/>
          <w:sz w:val="24"/>
          <w:szCs w:val="24"/>
        </w:rPr>
        <w:t>№ 1</w:t>
      </w:r>
    </w:p>
    <w:p w:rsidR="00936CB1" w:rsidRPr="00936CB1" w:rsidRDefault="00936CB1" w:rsidP="00936CB1">
      <w:pPr>
        <w:pStyle w:val="ConsPlusNormal"/>
        <w:ind w:left="5245"/>
        <w:jc w:val="center"/>
        <w:rPr>
          <w:rFonts w:ascii="Times New Roman" w:hAnsi="Times New Roman"/>
          <w:sz w:val="24"/>
          <w:szCs w:val="24"/>
        </w:rPr>
      </w:pPr>
      <w:r w:rsidRPr="00936CB1">
        <w:rPr>
          <w:rFonts w:ascii="Times New Roman" w:hAnsi="Times New Roman"/>
          <w:sz w:val="24"/>
          <w:szCs w:val="24"/>
        </w:rPr>
        <w:t xml:space="preserve">к постановлению департамента </w:t>
      </w:r>
    </w:p>
    <w:p w:rsidR="00936CB1" w:rsidRPr="00936CB1" w:rsidRDefault="00936CB1" w:rsidP="00936CB1">
      <w:pPr>
        <w:pStyle w:val="ConsPlusNormal"/>
        <w:ind w:left="5245"/>
        <w:jc w:val="center"/>
        <w:rPr>
          <w:rFonts w:ascii="Times New Roman" w:hAnsi="Times New Roman"/>
          <w:sz w:val="24"/>
          <w:szCs w:val="24"/>
        </w:rPr>
      </w:pPr>
      <w:r w:rsidRPr="00936CB1">
        <w:rPr>
          <w:rFonts w:ascii="Times New Roman" w:hAnsi="Times New Roman"/>
          <w:sz w:val="24"/>
          <w:szCs w:val="24"/>
        </w:rPr>
        <w:t>образования администрации области</w:t>
      </w:r>
    </w:p>
    <w:p w:rsidR="00936CB1" w:rsidRPr="00936CB1" w:rsidRDefault="00936CB1" w:rsidP="00936CB1">
      <w:pPr>
        <w:pStyle w:val="ConsPlusNormal"/>
        <w:ind w:left="5245"/>
        <w:jc w:val="center"/>
        <w:rPr>
          <w:rFonts w:ascii="Times New Roman" w:hAnsi="Times New Roman"/>
          <w:sz w:val="24"/>
          <w:szCs w:val="24"/>
        </w:rPr>
      </w:pPr>
      <w:r w:rsidRPr="00936CB1">
        <w:rPr>
          <w:rFonts w:ascii="Times New Roman" w:hAnsi="Times New Roman"/>
          <w:sz w:val="24"/>
          <w:szCs w:val="24"/>
        </w:rPr>
        <w:t xml:space="preserve">от  </w:t>
      </w:r>
      <w:r w:rsidR="00A10AB3">
        <w:rPr>
          <w:rFonts w:ascii="Times New Roman" w:hAnsi="Times New Roman"/>
          <w:sz w:val="24"/>
          <w:szCs w:val="24"/>
        </w:rPr>
        <w:t>15.02.2019</w:t>
      </w:r>
      <w:r w:rsidRPr="00936CB1">
        <w:rPr>
          <w:rFonts w:ascii="Times New Roman" w:hAnsi="Times New Roman"/>
          <w:sz w:val="24"/>
          <w:szCs w:val="24"/>
        </w:rPr>
        <w:t xml:space="preserve">  № </w:t>
      </w:r>
      <w:r w:rsidR="00A10AB3">
        <w:rPr>
          <w:rFonts w:ascii="Times New Roman" w:hAnsi="Times New Roman"/>
          <w:sz w:val="24"/>
          <w:szCs w:val="24"/>
        </w:rPr>
        <w:t>2</w:t>
      </w:r>
    </w:p>
    <w:p w:rsidR="00300B55" w:rsidRPr="00936CB1" w:rsidRDefault="00300B55" w:rsidP="008A3436">
      <w:pPr>
        <w:pStyle w:val="ConsPlusNormal"/>
        <w:jc w:val="both"/>
        <w:rPr>
          <w:rFonts w:ascii="Times New Roman" w:hAnsi="Times New Roman" w:cs="Times New Roman"/>
          <w:sz w:val="28"/>
          <w:szCs w:val="28"/>
        </w:rPr>
      </w:pPr>
    </w:p>
    <w:p w:rsidR="004262EA" w:rsidRPr="00936CB1" w:rsidRDefault="00300B55" w:rsidP="004262EA">
      <w:pPr>
        <w:pStyle w:val="ConsPlusTitle"/>
        <w:jc w:val="center"/>
        <w:rPr>
          <w:rFonts w:ascii="Times New Roman" w:hAnsi="Times New Roman" w:cs="Times New Roman"/>
          <w:sz w:val="28"/>
          <w:szCs w:val="28"/>
        </w:rPr>
      </w:pPr>
      <w:bookmarkStart w:id="1" w:name="P36"/>
      <w:bookmarkEnd w:id="1"/>
      <w:r w:rsidRPr="00936CB1">
        <w:rPr>
          <w:rFonts w:ascii="Times New Roman" w:hAnsi="Times New Roman" w:cs="Times New Roman"/>
          <w:sz w:val="28"/>
          <w:szCs w:val="28"/>
        </w:rPr>
        <w:t>А</w:t>
      </w:r>
      <w:r w:rsidR="004262EA" w:rsidRPr="00936CB1">
        <w:rPr>
          <w:rFonts w:ascii="Times New Roman" w:hAnsi="Times New Roman" w:cs="Times New Roman"/>
          <w:sz w:val="28"/>
          <w:szCs w:val="28"/>
        </w:rPr>
        <w:t>дминистративный регламент</w:t>
      </w:r>
      <w:bookmarkStart w:id="2" w:name="_GoBack"/>
      <w:bookmarkEnd w:id="2"/>
    </w:p>
    <w:p w:rsidR="00300B55" w:rsidRPr="00936CB1" w:rsidRDefault="004262EA" w:rsidP="004262EA">
      <w:pPr>
        <w:pStyle w:val="ConsPlusTitle"/>
        <w:jc w:val="center"/>
        <w:rPr>
          <w:rFonts w:ascii="Times New Roman" w:hAnsi="Times New Roman" w:cs="Times New Roman"/>
          <w:sz w:val="28"/>
          <w:szCs w:val="28"/>
        </w:rPr>
      </w:pPr>
      <w:r w:rsidRPr="00936CB1">
        <w:rPr>
          <w:rFonts w:ascii="Times New Roman" w:hAnsi="Times New Roman" w:cs="Times New Roman"/>
          <w:sz w:val="28"/>
          <w:szCs w:val="28"/>
        </w:rPr>
        <w:t xml:space="preserve">предоставления государственными казенными (бюджетными, автономными) образовательными учреждениями Владимирской области услуги по предоставлению информации о текущей успеваемости учащегося в государственном образовательном учреждении, ведение дневника и журнала успеваемости </w:t>
      </w:r>
    </w:p>
    <w:p w:rsidR="004262EA" w:rsidRPr="00936CB1" w:rsidRDefault="004262EA" w:rsidP="004262EA">
      <w:pPr>
        <w:pStyle w:val="ConsPlusTitle"/>
        <w:jc w:val="center"/>
        <w:rPr>
          <w:rFonts w:ascii="Times New Roman" w:hAnsi="Times New Roman" w:cs="Times New Roman"/>
          <w:sz w:val="28"/>
          <w:szCs w:val="28"/>
        </w:rPr>
      </w:pPr>
    </w:p>
    <w:p w:rsidR="00300B55" w:rsidRPr="00936CB1" w:rsidRDefault="00300B55" w:rsidP="008A3436">
      <w:pPr>
        <w:pStyle w:val="ConsPlusNormal"/>
        <w:jc w:val="center"/>
        <w:outlineLvl w:val="1"/>
        <w:rPr>
          <w:rFonts w:ascii="Times New Roman" w:hAnsi="Times New Roman" w:cs="Times New Roman"/>
          <w:b/>
          <w:sz w:val="28"/>
          <w:szCs w:val="28"/>
        </w:rPr>
      </w:pPr>
      <w:r w:rsidRPr="00936CB1">
        <w:rPr>
          <w:rFonts w:ascii="Times New Roman" w:hAnsi="Times New Roman" w:cs="Times New Roman"/>
          <w:b/>
          <w:sz w:val="28"/>
          <w:szCs w:val="28"/>
        </w:rPr>
        <w:t>I. Общие положения</w:t>
      </w:r>
    </w:p>
    <w:p w:rsidR="00300B55" w:rsidRPr="00936CB1" w:rsidRDefault="00300B55" w:rsidP="008A3436">
      <w:pPr>
        <w:pStyle w:val="ConsPlusNormal"/>
        <w:jc w:val="both"/>
        <w:rPr>
          <w:rFonts w:ascii="Times New Roman" w:hAnsi="Times New Roman" w:cs="Times New Roman"/>
          <w:sz w:val="28"/>
          <w:szCs w:val="28"/>
        </w:rPr>
      </w:pP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xml:space="preserve">1.1. </w:t>
      </w:r>
      <w:proofErr w:type="gramStart"/>
      <w:r w:rsidRPr="00936CB1">
        <w:rPr>
          <w:rFonts w:ascii="Times New Roman" w:hAnsi="Times New Roman" w:cs="Times New Roman"/>
          <w:sz w:val="28"/>
          <w:szCs w:val="28"/>
        </w:rPr>
        <w:t>Административный регламент предоставления государственными казенными (бюджетными, автономными) образовательными учреждениями Владимирской области (далее - государственные образовательные учреждения), подведомственными департаменту образования администрации Владимирской области, государственной услуги по предоставлению информации о текущей успеваемости учащегося в государственном образовательном учреждении, ведение дневника и журнала успеваемости (далее - государственная услуга) разработан в целях повышения качества и доступности предоставления государственной услуги.</w:t>
      </w:r>
      <w:proofErr w:type="gramEnd"/>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1.2. Предметом регулирования административного регламента (далее - регламент) является предоставление государственной услуги.</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1.3. Заявителями являются физические, юридические лица и их представители (законные представители) (далее - заявитель).</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1.4. Требования к порядку информирования о предоставлении государственной услуги.</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1.4.1. Информация о предоставлении государственной услуги может быть получена:</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непосредственно в помещении государственного образовательного учреждения на личном приеме, на информационных стендах;</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с использованием средств телефонной связи, электронной почты;</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в средствах массовой информации;</w:t>
      </w:r>
    </w:p>
    <w:p w:rsidR="00E10842"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xml:space="preserve">- на официальном сайте департамента образования администрации области в информационно-телекоммуникационной сети </w:t>
      </w:r>
      <w:r w:rsidR="004262EA" w:rsidRPr="00936CB1">
        <w:rPr>
          <w:rFonts w:ascii="Times New Roman" w:hAnsi="Times New Roman" w:cs="Times New Roman"/>
          <w:sz w:val="28"/>
          <w:szCs w:val="28"/>
        </w:rPr>
        <w:t>«</w:t>
      </w:r>
      <w:r w:rsidRPr="00936CB1">
        <w:rPr>
          <w:rFonts w:ascii="Times New Roman" w:hAnsi="Times New Roman" w:cs="Times New Roman"/>
          <w:sz w:val="28"/>
          <w:szCs w:val="28"/>
        </w:rPr>
        <w:t>Интернет</w:t>
      </w:r>
      <w:r w:rsidR="004262EA" w:rsidRPr="00936CB1">
        <w:rPr>
          <w:rFonts w:ascii="Times New Roman" w:hAnsi="Times New Roman" w:cs="Times New Roman"/>
          <w:sz w:val="28"/>
          <w:szCs w:val="28"/>
        </w:rPr>
        <w:t>»</w:t>
      </w:r>
      <w:r w:rsidR="00E10842" w:rsidRPr="00936CB1">
        <w:rPr>
          <w:rFonts w:ascii="Times New Roman" w:hAnsi="Times New Roman" w:cs="Times New Roman"/>
          <w:sz w:val="28"/>
          <w:szCs w:val="28"/>
        </w:rPr>
        <w:t>;</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xml:space="preserve">- на сайтах </w:t>
      </w:r>
      <w:bookmarkStart w:id="3" w:name="_Hlk535621521"/>
      <w:r w:rsidRPr="00936CB1">
        <w:rPr>
          <w:rFonts w:ascii="Times New Roman" w:hAnsi="Times New Roman" w:cs="Times New Roman"/>
          <w:sz w:val="28"/>
          <w:szCs w:val="28"/>
        </w:rPr>
        <w:t>государственных образовательных учреждений, предоставляющих государственную услугу,</w:t>
      </w:r>
      <w:bookmarkEnd w:id="3"/>
      <w:r w:rsidRPr="00936CB1">
        <w:rPr>
          <w:rFonts w:ascii="Times New Roman" w:hAnsi="Times New Roman" w:cs="Times New Roman"/>
          <w:sz w:val="28"/>
          <w:szCs w:val="28"/>
        </w:rPr>
        <w:t xml:space="preserve"> в информационно-телекоммуникационной сети </w:t>
      </w:r>
      <w:r w:rsidR="004262EA" w:rsidRPr="00936CB1">
        <w:rPr>
          <w:rFonts w:ascii="Times New Roman" w:hAnsi="Times New Roman" w:cs="Times New Roman"/>
          <w:sz w:val="28"/>
          <w:szCs w:val="28"/>
        </w:rPr>
        <w:t>«</w:t>
      </w:r>
      <w:r w:rsidRPr="00936CB1">
        <w:rPr>
          <w:rFonts w:ascii="Times New Roman" w:hAnsi="Times New Roman" w:cs="Times New Roman"/>
          <w:sz w:val="28"/>
          <w:szCs w:val="28"/>
        </w:rPr>
        <w:t>Интернет</w:t>
      </w:r>
      <w:r w:rsidR="004262EA" w:rsidRPr="00936CB1">
        <w:rPr>
          <w:rFonts w:ascii="Times New Roman" w:hAnsi="Times New Roman" w:cs="Times New Roman"/>
          <w:sz w:val="28"/>
          <w:szCs w:val="28"/>
        </w:rPr>
        <w:t>»</w:t>
      </w:r>
      <w:r w:rsidRPr="00936CB1">
        <w:rPr>
          <w:rFonts w:ascii="Times New Roman" w:hAnsi="Times New Roman" w:cs="Times New Roman"/>
          <w:sz w:val="28"/>
          <w:szCs w:val="28"/>
        </w:rPr>
        <w:t>;</w:t>
      </w:r>
    </w:p>
    <w:p w:rsidR="00E10842" w:rsidRPr="00936CB1" w:rsidRDefault="00300B55" w:rsidP="00E10842">
      <w:pPr>
        <w:spacing w:after="0" w:line="240" w:lineRule="auto"/>
        <w:ind w:firstLine="720"/>
        <w:jc w:val="both"/>
        <w:rPr>
          <w:rFonts w:ascii="Times New Roman" w:eastAsia="Times New Roman" w:hAnsi="Times New Roman" w:cs="Times New Roman"/>
          <w:bCs/>
          <w:sz w:val="28"/>
          <w:szCs w:val="28"/>
          <w:lang w:eastAsia="ru-RU"/>
        </w:rPr>
      </w:pPr>
      <w:r w:rsidRPr="00936CB1">
        <w:rPr>
          <w:rFonts w:ascii="Times New Roman" w:hAnsi="Times New Roman" w:cs="Times New Roman"/>
          <w:sz w:val="28"/>
          <w:szCs w:val="28"/>
        </w:rPr>
        <w:t xml:space="preserve">- </w:t>
      </w:r>
      <w:r w:rsidR="00E10842" w:rsidRPr="00936CB1">
        <w:rPr>
          <w:rFonts w:ascii="Times New Roman" w:eastAsia="Times New Roman" w:hAnsi="Times New Roman" w:cs="Times New Roman"/>
          <w:color w:val="000000"/>
          <w:sz w:val="28"/>
          <w:szCs w:val="28"/>
          <w:lang w:eastAsia="ru-RU"/>
        </w:rPr>
        <w:t xml:space="preserve">с использованием федеральной государственной информационной системы </w:t>
      </w:r>
      <w:r w:rsidR="004262EA" w:rsidRPr="00936CB1">
        <w:rPr>
          <w:rFonts w:ascii="Times New Roman" w:eastAsia="Times New Roman" w:hAnsi="Times New Roman" w:cs="Times New Roman"/>
          <w:color w:val="000000"/>
          <w:sz w:val="28"/>
          <w:szCs w:val="28"/>
          <w:lang w:eastAsia="ru-RU"/>
        </w:rPr>
        <w:t>«</w:t>
      </w:r>
      <w:r w:rsidR="00E10842" w:rsidRPr="00936CB1">
        <w:rPr>
          <w:rFonts w:ascii="Times New Roman" w:eastAsia="Times New Roman" w:hAnsi="Times New Roman" w:cs="Times New Roman"/>
          <w:color w:val="000000"/>
          <w:sz w:val="28"/>
          <w:szCs w:val="28"/>
          <w:lang w:eastAsia="ru-RU"/>
        </w:rPr>
        <w:t>Единый портал государственных и муниципальных услуг (функций)</w:t>
      </w:r>
      <w:r w:rsidR="004262EA" w:rsidRPr="00936CB1">
        <w:rPr>
          <w:rFonts w:ascii="Times New Roman" w:eastAsia="Times New Roman" w:hAnsi="Times New Roman" w:cs="Times New Roman"/>
          <w:color w:val="000000"/>
          <w:sz w:val="28"/>
          <w:szCs w:val="28"/>
          <w:lang w:eastAsia="ru-RU"/>
        </w:rPr>
        <w:t>»</w:t>
      </w:r>
      <w:r w:rsidR="00E10842" w:rsidRPr="00936CB1">
        <w:rPr>
          <w:rFonts w:ascii="Times New Roman" w:eastAsia="Times New Roman" w:hAnsi="Times New Roman" w:cs="Times New Roman"/>
          <w:color w:val="000000"/>
          <w:sz w:val="28"/>
          <w:szCs w:val="28"/>
          <w:lang w:eastAsia="ru-RU"/>
        </w:rPr>
        <w:t xml:space="preserve"> </w:t>
      </w:r>
      <w:r w:rsidR="00E10842" w:rsidRPr="00936CB1">
        <w:rPr>
          <w:rFonts w:ascii="Times New Roman" w:eastAsia="Times New Roman" w:hAnsi="Times New Roman" w:cs="Times New Roman"/>
          <w:sz w:val="28"/>
          <w:szCs w:val="28"/>
          <w:lang w:eastAsia="ru-RU"/>
        </w:rPr>
        <w:t>(</w:t>
      </w:r>
      <w:hyperlink r:id="rId7" w:history="1">
        <w:r w:rsidR="00E10842" w:rsidRPr="00936CB1">
          <w:rPr>
            <w:rFonts w:ascii="Times New Roman" w:eastAsia="Times New Roman" w:hAnsi="Times New Roman" w:cs="Times New Roman"/>
            <w:sz w:val="28"/>
            <w:szCs w:val="28"/>
            <w:lang w:eastAsia="ru-RU"/>
          </w:rPr>
          <w:t>www.gosuslugi.ru</w:t>
        </w:r>
      </w:hyperlink>
      <w:r w:rsidR="00E10842" w:rsidRPr="00936CB1">
        <w:rPr>
          <w:rFonts w:ascii="Times New Roman" w:eastAsia="Times New Roman" w:hAnsi="Times New Roman" w:cs="Times New Roman"/>
          <w:sz w:val="28"/>
          <w:szCs w:val="28"/>
          <w:lang w:eastAsia="ru-RU"/>
        </w:rPr>
        <w:t>)</w:t>
      </w:r>
      <w:r w:rsidR="00E10842" w:rsidRPr="00936CB1">
        <w:rPr>
          <w:rFonts w:ascii="Times New Roman" w:eastAsia="Times New Roman" w:hAnsi="Times New Roman" w:cs="Times New Roman"/>
          <w:color w:val="000000"/>
          <w:sz w:val="28"/>
          <w:szCs w:val="28"/>
          <w:lang w:eastAsia="ru-RU"/>
        </w:rPr>
        <w:t xml:space="preserve"> (далее – ЕПГУ) и </w:t>
      </w:r>
      <w:r w:rsidR="00E10842" w:rsidRPr="00936CB1">
        <w:rPr>
          <w:rFonts w:ascii="Times New Roman" w:eastAsia="Times New Roman" w:hAnsi="Times New Roman" w:cs="Times New Roman"/>
          <w:bCs/>
          <w:sz w:val="28"/>
          <w:szCs w:val="28"/>
          <w:lang w:eastAsia="ru-RU"/>
        </w:rPr>
        <w:t xml:space="preserve">государственной </w:t>
      </w:r>
      <w:r w:rsidR="00E10842" w:rsidRPr="00936CB1">
        <w:rPr>
          <w:rFonts w:ascii="Times New Roman" w:eastAsia="Times New Roman" w:hAnsi="Times New Roman" w:cs="Times New Roman"/>
          <w:bCs/>
          <w:sz w:val="28"/>
          <w:szCs w:val="28"/>
          <w:lang w:eastAsia="ru-RU"/>
        </w:rPr>
        <w:lastRenderedPageBreak/>
        <w:t xml:space="preserve">информационной системе </w:t>
      </w:r>
      <w:r w:rsidR="004262EA" w:rsidRPr="00936CB1">
        <w:rPr>
          <w:rFonts w:ascii="Times New Roman" w:eastAsia="Times New Roman" w:hAnsi="Times New Roman" w:cs="Times New Roman"/>
          <w:bCs/>
          <w:sz w:val="28"/>
          <w:szCs w:val="28"/>
          <w:lang w:eastAsia="ru-RU"/>
        </w:rPr>
        <w:t>«</w:t>
      </w:r>
      <w:r w:rsidR="00E10842" w:rsidRPr="00936CB1">
        <w:rPr>
          <w:rFonts w:ascii="Times New Roman" w:eastAsia="Times New Roman" w:hAnsi="Times New Roman" w:cs="Times New Roman"/>
          <w:bCs/>
          <w:sz w:val="28"/>
          <w:szCs w:val="28"/>
          <w:lang w:eastAsia="ru-RU"/>
        </w:rPr>
        <w:t>Реестр государственных и муниципальных услуг Владимирской области</w:t>
      </w:r>
      <w:r w:rsidR="004262EA" w:rsidRPr="00936CB1">
        <w:rPr>
          <w:rFonts w:ascii="Times New Roman" w:eastAsia="Times New Roman" w:hAnsi="Times New Roman" w:cs="Times New Roman"/>
          <w:bCs/>
          <w:sz w:val="28"/>
          <w:szCs w:val="28"/>
          <w:lang w:eastAsia="ru-RU"/>
        </w:rPr>
        <w:t>»</w:t>
      </w:r>
      <w:r w:rsidR="00E10842" w:rsidRPr="00936CB1">
        <w:rPr>
          <w:rFonts w:ascii="Times New Roman" w:eastAsia="Times New Roman" w:hAnsi="Times New Roman" w:cs="Times New Roman"/>
          <w:bCs/>
          <w:sz w:val="28"/>
          <w:szCs w:val="28"/>
          <w:lang w:eastAsia="ru-RU"/>
        </w:rPr>
        <w:t xml:space="preserve"> (далее - региональный реестр).</w:t>
      </w:r>
    </w:p>
    <w:p w:rsidR="00E10842" w:rsidRPr="00936CB1" w:rsidRDefault="00E10842" w:rsidP="00E10842">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36CB1">
        <w:rPr>
          <w:rFonts w:ascii="Times New Roman" w:eastAsia="Times New Roman" w:hAnsi="Times New Roman" w:cs="Times New Roman"/>
          <w:color w:val="000000"/>
          <w:sz w:val="28"/>
          <w:szCs w:val="28"/>
          <w:lang w:eastAsia="ru-RU"/>
        </w:rPr>
        <w:t>1.4.2.</w:t>
      </w:r>
      <w:r w:rsidRPr="00936CB1">
        <w:rPr>
          <w:rFonts w:ascii="Times New Roman" w:eastAsia="Times New Roman" w:hAnsi="Times New Roman" w:cs="Times New Roman"/>
          <w:sz w:val="28"/>
          <w:szCs w:val="28"/>
          <w:lang w:eastAsia="ru-RU"/>
        </w:rPr>
        <w:t xml:space="preserve"> Место нахождения, график работы,  справочные телефоны, а также адреса официального сайта, электронной почты и (или) формы обратной связи департамента образования и </w:t>
      </w:r>
      <w:r w:rsidRPr="00936CB1">
        <w:rPr>
          <w:rFonts w:ascii="Times New Roman" w:hAnsi="Times New Roman" w:cs="Times New Roman"/>
          <w:sz w:val="28"/>
          <w:szCs w:val="28"/>
        </w:rPr>
        <w:t>государственных образовательных учреждений, предоставляющих государственную услугу,</w:t>
      </w:r>
      <w:r w:rsidRPr="00936CB1">
        <w:rPr>
          <w:rFonts w:ascii="Times New Roman" w:eastAsia="Times New Roman" w:hAnsi="Times New Roman" w:cs="Times New Roman"/>
          <w:color w:val="000000"/>
          <w:sz w:val="28"/>
          <w:szCs w:val="28"/>
          <w:lang w:eastAsia="ru-RU"/>
        </w:rPr>
        <w:t xml:space="preserve"> размещаются </w:t>
      </w:r>
      <w:r w:rsidRPr="00936CB1">
        <w:rPr>
          <w:rFonts w:ascii="Times New Roman" w:eastAsia="Times New Roman" w:hAnsi="Times New Roman" w:cs="Times New Roman"/>
          <w:sz w:val="28"/>
          <w:szCs w:val="28"/>
          <w:lang w:eastAsia="ru-RU"/>
        </w:rPr>
        <w:t xml:space="preserve">в сети </w:t>
      </w:r>
      <w:r w:rsidR="004262EA" w:rsidRPr="00936CB1">
        <w:rPr>
          <w:rFonts w:ascii="Times New Roman" w:eastAsia="Times New Roman" w:hAnsi="Times New Roman" w:cs="Times New Roman"/>
          <w:sz w:val="28"/>
          <w:szCs w:val="28"/>
          <w:lang w:eastAsia="ru-RU"/>
        </w:rPr>
        <w:t>«</w:t>
      </w:r>
      <w:r w:rsidRPr="00936CB1">
        <w:rPr>
          <w:rFonts w:ascii="Times New Roman" w:eastAsia="Times New Roman" w:hAnsi="Times New Roman" w:cs="Times New Roman"/>
          <w:sz w:val="28"/>
          <w:szCs w:val="28"/>
          <w:lang w:eastAsia="ru-RU"/>
        </w:rPr>
        <w:t>Интернет</w:t>
      </w:r>
      <w:r w:rsidR="004262EA" w:rsidRPr="00936CB1">
        <w:rPr>
          <w:rFonts w:ascii="Times New Roman" w:eastAsia="Times New Roman" w:hAnsi="Times New Roman" w:cs="Times New Roman"/>
          <w:sz w:val="28"/>
          <w:szCs w:val="28"/>
          <w:lang w:eastAsia="ru-RU"/>
        </w:rPr>
        <w:t>»</w:t>
      </w:r>
      <w:r w:rsidRPr="00936CB1">
        <w:rPr>
          <w:rFonts w:ascii="Times New Roman" w:eastAsia="Times New Roman" w:hAnsi="Times New Roman" w:cs="Times New Roman"/>
          <w:sz w:val="28"/>
          <w:szCs w:val="28"/>
          <w:lang w:eastAsia="ru-RU"/>
        </w:rPr>
        <w:t xml:space="preserve">, </w:t>
      </w:r>
      <w:r w:rsidRPr="00936CB1">
        <w:rPr>
          <w:rFonts w:ascii="Times New Roman" w:eastAsia="Times New Roman" w:hAnsi="Times New Roman" w:cs="Times New Roman"/>
          <w:color w:val="000000"/>
          <w:sz w:val="28"/>
          <w:szCs w:val="28"/>
          <w:lang w:eastAsia="ru-RU"/>
        </w:rPr>
        <w:t>на ЕПГУ и в региональном реестре.</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xml:space="preserve">1.4.3. На информационных стендах и официальном сайте департамента образования в информационно-телекоммуникационной сети </w:t>
      </w:r>
      <w:r w:rsidR="004262EA" w:rsidRPr="00936CB1">
        <w:rPr>
          <w:rFonts w:ascii="Times New Roman" w:hAnsi="Times New Roman" w:cs="Times New Roman"/>
          <w:sz w:val="28"/>
          <w:szCs w:val="28"/>
        </w:rPr>
        <w:t>«</w:t>
      </w:r>
      <w:r w:rsidRPr="00936CB1">
        <w:rPr>
          <w:rFonts w:ascii="Times New Roman" w:hAnsi="Times New Roman" w:cs="Times New Roman"/>
          <w:sz w:val="28"/>
          <w:szCs w:val="28"/>
        </w:rPr>
        <w:t>Интернет</w:t>
      </w:r>
      <w:r w:rsidR="004262EA" w:rsidRPr="00936CB1">
        <w:rPr>
          <w:rFonts w:ascii="Times New Roman" w:hAnsi="Times New Roman" w:cs="Times New Roman"/>
          <w:sz w:val="28"/>
          <w:szCs w:val="28"/>
        </w:rPr>
        <w:t>»</w:t>
      </w:r>
      <w:r w:rsidRPr="00936CB1">
        <w:rPr>
          <w:rFonts w:ascii="Times New Roman" w:hAnsi="Times New Roman" w:cs="Times New Roman"/>
          <w:sz w:val="28"/>
          <w:szCs w:val="28"/>
        </w:rPr>
        <w:t xml:space="preserve"> размещаются следующие материалы:</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информация о порядке предоставления государственной услуги;</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перечень документов, представляемых заявителем для предоставления государственной услуги;</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образцы оформления документов, необходимых для предоставления государственной услуги;</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xml:space="preserve">- текст административного регламента с приложениями (полная версия на официальном сайте департамента образования </w:t>
      </w:r>
      <w:r w:rsidR="00E10842" w:rsidRPr="00936CB1">
        <w:rPr>
          <w:rFonts w:ascii="Times New Roman" w:hAnsi="Times New Roman" w:cs="Times New Roman"/>
          <w:color w:val="000000"/>
          <w:sz w:val="28"/>
          <w:szCs w:val="28"/>
        </w:rPr>
        <w:t xml:space="preserve">в информационно-телекоммуникационной сети </w:t>
      </w:r>
      <w:r w:rsidR="004262EA" w:rsidRPr="00936CB1">
        <w:rPr>
          <w:rFonts w:ascii="Times New Roman" w:hAnsi="Times New Roman" w:cs="Times New Roman"/>
          <w:color w:val="000000"/>
          <w:sz w:val="28"/>
          <w:szCs w:val="28"/>
        </w:rPr>
        <w:t>«</w:t>
      </w:r>
      <w:r w:rsidR="00E10842" w:rsidRPr="00936CB1">
        <w:rPr>
          <w:rFonts w:ascii="Times New Roman" w:hAnsi="Times New Roman" w:cs="Times New Roman"/>
          <w:color w:val="000000"/>
          <w:sz w:val="28"/>
          <w:szCs w:val="28"/>
        </w:rPr>
        <w:t>Интернет</w:t>
      </w:r>
      <w:r w:rsidR="004262EA" w:rsidRPr="00936CB1">
        <w:rPr>
          <w:rFonts w:ascii="Times New Roman" w:hAnsi="Times New Roman" w:cs="Times New Roman"/>
          <w:color w:val="000000"/>
          <w:sz w:val="28"/>
          <w:szCs w:val="28"/>
        </w:rPr>
        <w:t>»</w:t>
      </w:r>
      <w:r w:rsidR="00E10842" w:rsidRPr="00936CB1">
        <w:rPr>
          <w:rFonts w:ascii="Times New Roman" w:hAnsi="Times New Roman" w:cs="Times New Roman"/>
          <w:color w:val="000000"/>
          <w:sz w:val="28"/>
          <w:szCs w:val="28"/>
        </w:rPr>
        <w:t>, на ЕПГУ и в региональном реестре, извлечения - на информационных стендах)</w:t>
      </w:r>
      <w:r w:rsidRPr="00936CB1">
        <w:rPr>
          <w:rFonts w:ascii="Times New Roman" w:hAnsi="Times New Roman" w:cs="Times New Roman"/>
          <w:sz w:val="28"/>
          <w:szCs w:val="28"/>
        </w:rPr>
        <w:t>;</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xml:space="preserve">- место расположения, график работы, номера телефонов, адрес официального сайта государственных образовательных учреждений, департамента образования в информационно-телекоммуникационной сети </w:t>
      </w:r>
      <w:r w:rsidR="004262EA" w:rsidRPr="00936CB1">
        <w:rPr>
          <w:rFonts w:ascii="Times New Roman" w:hAnsi="Times New Roman" w:cs="Times New Roman"/>
          <w:sz w:val="28"/>
          <w:szCs w:val="28"/>
        </w:rPr>
        <w:t>«</w:t>
      </w:r>
      <w:r w:rsidRPr="00936CB1">
        <w:rPr>
          <w:rFonts w:ascii="Times New Roman" w:hAnsi="Times New Roman" w:cs="Times New Roman"/>
          <w:sz w:val="28"/>
          <w:szCs w:val="28"/>
        </w:rPr>
        <w:t>Интернет</w:t>
      </w:r>
      <w:r w:rsidR="004262EA" w:rsidRPr="00936CB1">
        <w:rPr>
          <w:rFonts w:ascii="Times New Roman" w:hAnsi="Times New Roman" w:cs="Times New Roman"/>
          <w:sz w:val="28"/>
          <w:szCs w:val="28"/>
        </w:rPr>
        <w:t>»</w:t>
      </w:r>
      <w:r w:rsidRPr="00936CB1">
        <w:rPr>
          <w:rFonts w:ascii="Times New Roman" w:hAnsi="Times New Roman" w:cs="Times New Roman"/>
          <w:sz w:val="28"/>
          <w:szCs w:val="28"/>
        </w:rPr>
        <w:t>;</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порядок обжалования решений, действий или бездействия специалистов и руководителей департамента образования.</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При изменении информации по предоставлению государственной услуги осуществляется ее периодическое обновление.</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1.4.4. При ответах на телефонные звонки и устные обращения заявителя специалист, ответственный за предоставление государственной услуги, должен предоставить полную и достоверную информацию заявителю по всем интересующим вопросам.</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отчестве и должности специалиста, принявшего телефонный звонок.</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xml:space="preserve">При невозможности самостоятельно ответить на поставленные вопросы специалист, принявший телефонный звонок, должен переадресовать его </w:t>
      </w:r>
      <w:proofErr w:type="gramStart"/>
      <w:r w:rsidRPr="00936CB1">
        <w:rPr>
          <w:rFonts w:ascii="Times New Roman" w:hAnsi="Times New Roman" w:cs="Times New Roman"/>
          <w:sz w:val="28"/>
          <w:szCs w:val="28"/>
        </w:rPr>
        <w:t>на</w:t>
      </w:r>
      <w:proofErr w:type="gramEnd"/>
      <w:r w:rsidRPr="00936CB1">
        <w:rPr>
          <w:rFonts w:ascii="Times New Roman" w:hAnsi="Times New Roman" w:cs="Times New Roman"/>
          <w:sz w:val="28"/>
          <w:szCs w:val="28"/>
        </w:rPr>
        <w:t xml:space="preserve"> другое должностное лицо или же обратившемуся заявителю должен быть сообщен телефонный номер, по которому можно получить необходимую информацию.</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1.4.5. Консультации (справки) по вопросам предоставления государственной услуги осуществляются служащими департамента образования на личном приеме и по телефонам.</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Ответ на письменное обращение дается в течение 30 дней со дня регистрации обращения в департаменте образования.</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lastRenderedPageBreak/>
        <w:t xml:space="preserve">1.4.6. </w:t>
      </w:r>
      <w:r w:rsidR="00E10842" w:rsidRPr="00936CB1">
        <w:rPr>
          <w:rFonts w:ascii="Times New Roman" w:hAnsi="Times New Roman" w:cs="Times New Roman"/>
          <w:color w:val="000000"/>
          <w:sz w:val="28"/>
          <w:szCs w:val="28"/>
        </w:rPr>
        <w:t xml:space="preserve">Информация по вопросам предоставления государственной услуги, сведения о ходе ее предоставления могут быть получены заявителем с использованием ЕПГУ и </w:t>
      </w:r>
      <w:r w:rsidR="00E10842" w:rsidRPr="00936CB1">
        <w:rPr>
          <w:rFonts w:ascii="Times New Roman" w:hAnsi="Times New Roman" w:cs="Times New Roman"/>
          <w:bCs/>
          <w:sz w:val="32"/>
          <w:szCs w:val="32"/>
        </w:rPr>
        <w:t>регионального реестра</w:t>
      </w:r>
      <w:r w:rsidRPr="00936CB1">
        <w:rPr>
          <w:rFonts w:ascii="Times New Roman" w:hAnsi="Times New Roman" w:cs="Times New Roman"/>
          <w:sz w:val="28"/>
          <w:szCs w:val="28"/>
        </w:rPr>
        <w:t>.</w:t>
      </w:r>
    </w:p>
    <w:p w:rsidR="00300B55" w:rsidRPr="00936CB1" w:rsidRDefault="00300B55" w:rsidP="008A3436">
      <w:pPr>
        <w:pStyle w:val="ConsPlusNormal"/>
        <w:jc w:val="both"/>
        <w:rPr>
          <w:rFonts w:ascii="Times New Roman" w:hAnsi="Times New Roman" w:cs="Times New Roman"/>
          <w:sz w:val="28"/>
          <w:szCs w:val="28"/>
        </w:rPr>
      </w:pPr>
    </w:p>
    <w:p w:rsidR="00300B55" w:rsidRPr="00936CB1" w:rsidRDefault="00300B55" w:rsidP="008A3436">
      <w:pPr>
        <w:pStyle w:val="ConsPlusNormal"/>
        <w:jc w:val="center"/>
        <w:outlineLvl w:val="1"/>
        <w:rPr>
          <w:rFonts w:ascii="Times New Roman" w:hAnsi="Times New Roman" w:cs="Times New Roman"/>
          <w:b/>
          <w:sz w:val="28"/>
          <w:szCs w:val="28"/>
        </w:rPr>
      </w:pPr>
      <w:r w:rsidRPr="00936CB1">
        <w:rPr>
          <w:rFonts w:ascii="Times New Roman" w:hAnsi="Times New Roman" w:cs="Times New Roman"/>
          <w:b/>
          <w:sz w:val="28"/>
          <w:szCs w:val="28"/>
        </w:rPr>
        <w:t>2. Стандарт предоставления государственной услуги</w:t>
      </w:r>
    </w:p>
    <w:p w:rsidR="00300B55" w:rsidRPr="00936CB1" w:rsidRDefault="00300B55" w:rsidP="008A3436">
      <w:pPr>
        <w:pStyle w:val="ConsPlusNormal"/>
        <w:jc w:val="both"/>
        <w:rPr>
          <w:rFonts w:ascii="Times New Roman" w:hAnsi="Times New Roman" w:cs="Times New Roman"/>
          <w:sz w:val="28"/>
          <w:szCs w:val="28"/>
        </w:rPr>
      </w:pP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xml:space="preserve">2.1. Наименование государственной услуги: </w:t>
      </w:r>
      <w:r w:rsidR="004262EA" w:rsidRPr="00936CB1">
        <w:rPr>
          <w:rFonts w:ascii="Times New Roman" w:hAnsi="Times New Roman" w:cs="Times New Roman"/>
          <w:sz w:val="28"/>
          <w:szCs w:val="28"/>
        </w:rPr>
        <w:t>«</w:t>
      </w:r>
      <w:r w:rsidRPr="00936CB1">
        <w:rPr>
          <w:rFonts w:ascii="Times New Roman" w:hAnsi="Times New Roman" w:cs="Times New Roman"/>
          <w:sz w:val="28"/>
          <w:szCs w:val="28"/>
        </w:rPr>
        <w:t>Государственная услуга по предоставлению казенными (бюджетными, автономными) образовательными учреждениями Владимирской области государственной услуги по предоставлению информации о текущей успеваемости учащегося в государственном образовательном учреждении, ведение дневника и журнала успеваемости</w:t>
      </w:r>
      <w:r w:rsidR="004262EA" w:rsidRPr="00936CB1">
        <w:rPr>
          <w:rFonts w:ascii="Times New Roman" w:hAnsi="Times New Roman" w:cs="Times New Roman"/>
          <w:sz w:val="28"/>
          <w:szCs w:val="28"/>
        </w:rPr>
        <w:t>»</w:t>
      </w:r>
      <w:r w:rsidRPr="00936CB1">
        <w:rPr>
          <w:rFonts w:ascii="Times New Roman" w:hAnsi="Times New Roman" w:cs="Times New Roman"/>
          <w:sz w:val="28"/>
          <w:szCs w:val="28"/>
        </w:rPr>
        <w:t>.</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xml:space="preserve">2.2. Государственная услуга предоставляется государственными казенными, бюджетными, автономными образовательными учреждениями Владимирской области, подведомственными департаменту. Перечень государственных образовательных учреждений, предоставляющих государственную услугу, указан в </w:t>
      </w:r>
      <w:hyperlink w:anchor="P281" w:history="1">
        <w:r w:rsidRPr="00936CB1">
          <w:rPr>
            <w:rFonts w:ascii="Times New Roman" w:hAnsi="Times New Roman" w:cs="Times New Roman"/>
            <w:sz w:val="28"/>
            <w:szCs w:val="28"/>
          </w:rPr>
          <w:t xml:space="preserve">приложении </w:t>
        </w:r>
        <w:r w:rsidR="008A3436" w:rsidRPr="00936CB1">
          <w:rPr>
            <w:rFonts w:ascii="Times New Roman" w:hAnsi="Times New Roman" w:cs="Times New Roman"/>
            <w:sz w:val="28"/>
            <w:szCs w:val="28"/>
          </w:rPr>
          <w:t>№</w:t>
        </w:r>
        <w:r w:rsidRPr="00936CB1">
          <w:rPr>
            <w:rFonts w:ascii="Times New Roman" w:hAnsi="Times New Roman" w:cs="Times New Roman"/>
            <w:sz w:val="28"/>
            <w:szCs w:val="28"/>
          </w:rPr>
          <w:t xml:space="preserve"> 1</w:t>
        </w:r>
      </w:hyperlink>
      <w:r w:rsidRPr="00936CB1">
        <w:rPr>
          <w:rFonts w:ascii="Times New Roman" w:hAnsi="Times New Roman" w:cs="Times New Roman"/>
          <w:sz w:val="28"/>
          <w:szCs w:val="28"/>
        </w:rPr>
        <w:t xml:space="preserve"> к регламенту.</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2.3. Результатом предоставления государственной услуги является предоставление заявителю необходимой информации о текущей успеваемости учащегося в государственном образовательном учреждении либо мотивированный отказ в предоставлении такой информации, ведение дневника и журнала успеваемости.</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2.4. Сроки предоставления государственной услуги.</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Максимально допустимые сроки предоставления государственной услуги при личном обращении и по телефону не должны превышать 15 минут.</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Максимально допустимые сроки предоставления государственной услуги при письменном запросе не должны превышать 30 дней с момента регистрации запроса.</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Максимально допустимые сроки предоставления государственной услуги при запросе по электронной почте не должны превышать 15 дней с момента регистрации электронного запроса.</w:t>
      </w:r>
    </w:p>
    <w:p w:rsidR="00E10842" w:rsidRPr="00936CB1" w:rsidRDefault="00300B55" w:rsidP="00E10842">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xml:space="preserve">2.5. </w:t>
      </w:r>
      <w:bookmarkStart w:id="4" w:name="P105"/>
      <w:bookmarkEnd w:id="4"/>
      <w:r w:rsidR="00E10842" w:rsidRPr="00936CB1">
        <w:rPr>
          <w:rFonts w:ascii="Times New Roman" w:hAnsi="Times New Roman" w:cs="Times New Roman"/>
          <w:sz w:val="28"/>
          <w:szCs w:val="28"/>
        </w:rPr>
        <w:t xml:space="preserve">Предоставление государственной услуги осуществляется в соответствии с нормативными правовыми актами, перечень которых размещен </w:t>
      </w:r>
      <w:r w:rsidR="00E10842" w:rsidRPr="00936CB1">
        <w:rPr>
          <w:rFonts w:ascii="Times New Roman" w:eastAsia="Calibri" w:hAnsi="Times New Roman" w:cs="Times New Roman"/>
          <w:sz w:val="28"/>
          <w:szCs w:val="28"/>
        </w:rPr>
        <w:t>на официальном сайте департамента образования и государственных образовательных учреждений</w:t>
      </w:r>
      <w:r w:rsidR="00E10842" w:rsidRPr="00936CB1">
        <w:rPr>
          <w:rFonts w:ascii="Times New Roman" w:hAnsi="Times New Roman" w:cs="Times New Roman"/>
          <w:sz w:val="28"/>
          <w:szCs w:val="28"/>
        </w:rPr>
        <w:t xml:space="preserve"> в сети </w:t>
      </w:r>
      <w:r w:rsidR="004262EA" w:rsidRPr="00936CB1">
        <w:rPr>
          <w:rFonts w:ascii="Times New Roman" w:hAnsi="Times New Roman" w:cs="Times New Roman"/>
          <w:sz w:val="28"/>
          <w:szCs w:val="28"/>
        </w:rPr>
        <w:t>«</w:t>
      </w:r>
      <w:r w:rsidR="00E10842" w:rsidRPr="00936CB1">
        <w:rPr>
          <w:rFonts w:ascii="Times New Roman" w:hAnsi="Times New Roman" w:cs="Times New Roman"/>
          <w:sz w:val="28"/>
          <w:szCs w:val="28"/>
        </w:rPr>
        <w:t>Интернет</w:t>
      </w:r>
      <w:r w:rsidR="004262EA" w:rsidRPr="00936CB1">
        <w:rPr>
          <w:rFonts w:ascii="Times New Roman" w:hAnsi="Times New Roman" w:cs="Times New Roman"/>
          <w:sz w:val="28"/>
          <w:szCs w:val="28"/>
        </w:rPr>
        <w:t>»</w:t>
      </w:r>
      <w:r w:rsidR="00E10842" w:rsidRPr="00936CB1">
        <w:rPr>
          <w:rFonts w:ascii="Times New Roman" w:hAnsi="Times New Roman" w:cs="Times New Roman"/>
          <w:sz w:val="28"/>
          <w:szCs w:val="28"/>
        </w:rPr>
        <w:t>, в ЕПГУ и в региональном реестре.</w:t>
      </w:r>
    </w:p>
    <w:p w:rsidR="00300B55" w:rsidRPr="00936CB1" w:rsidRDefault="00300B55" w:rsidP="00E10842">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2.6. Перечень документов, необходимых для предоставления государственной услуги:</w:t>
      </w:r>
    </w:p>
    <w:p w:rsidR="00300B55" w:rsidRPr="00936CB1" w:rsidRDefault="000365E9" w:rsidP="008A3436">
      <w:pPr>
        <w:pStyle w:val="ConsPlusNormal"/>
        <w:ind w:firstLine="540"/>
        <w:jc w:val="both"/>
        <w:rPr>
          <w:rFonts w:ascii="Times New Roman" w:hAnsi="Times New Roman" w:cs="Times New Roman"/>
          <w:sz w:val="28"/>
          <w:szCs w:val="28"/>
        </w:rPr>
      </w:pPr>
      <w:hyperlink w:anchor="P488" w:history="1">
        <w:r w:rsidR="00300B55" w:rsidRPr="00936CB1">
          <w:rPr>
            <w:rFonts w:ascii="Times New Roman" w:hAnsi="Times New Roman" w:cs="Times New Roman"/>
            <w:sz w:val="28"/>
            <w:szCs w:val="28"/>
          </w:rPr>
          <w:t>запрос</w:t>
        </w:r>
      </w:hyperlink>
      <w:r w:rsidR="00300B55" w:rsidRPr="00936CB1">
        <w:rPr>
          <w:rFonts w:ascii="Times New Roman" w:hAnsi="Times New Roman" w:cs="Times New Roman"/>
          <w:sz w:val="28"/>
          <w:szCs w:val="28"/>
        </w:rPr>
        <w:t xml:space="preserve"> заявителя по рекомендуемой форме согласно приложению </w:t>
      </w:r>
      <w:r w:rsidR="008A3436" w:rsidRPr="00936CB1">
        <w:rPr>
          <w:rFonts w:ascii="Times New Roman" w:hAnsi="Times New Roman" w:cs="Times New Roman"/>
          <w:sz w:val="28"/>
          <w:szCs w:val="28"/>
        </w:rPr>
        <w:t>№</w:t>
      </w:r>
      <w:r w:rsidR="00300B55" w:rsidRPr="00936CB1">
        <w:rPr>
          <w:rFonts w:ascii="Times New Roman" w:hAnsi="Times New Roman" w:cs="Times New Roman"/>
          <w:sz w:val="28"/>
          <w:szCs w:val="28"/>
        </w:rPr>
        <w:t xml:space="preserve"> </w:t>
      </w:r>
      <w:r w:rsidR="00E10842" w:rsidRPr="00936CB1">
        <w:rPr>
          <w:rFonts w:ascii="Times New Roman" w:hAnsi="Times New Roman" w:cs="Times New Roman"/>
          <w:sz w:val="28"/>
          <w:szCs w:val="28"/>
        </w:rPr>
        <w:t>1</w:t>
      </w:r>
      <w:r w:rsidR="00300B55" w:rsidRPr="00936CB1">
        <w:rPr>
          <w:rFonts w:ascii="Times New Roman" w:hAnsi="Times New Roman" w:cs="Times New Roman"/>
          <w:sz w:val="28"/>
          <w:szCs w:val="28"/>
        </w:rPr>
        <w:t xml:space="preserve"> к Регламенту при письменном обращении или обращении по электронной почте, подписанный электронной подписью в соответствии с действующим законодательством;</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документ, удостоверяющий личность заявителя (при личном приеме);</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lastRenderedPageBreak/>
        <w:t xml:space="preserve">документ, удостоверяющий полномочия законного </w:t>
      </w:r>
      <w:r w:rsidR="00E10842" w:rsidRPr="00936CB1">
        <w:rPr>
          <w:rFonts w:ascii="Times New Roman" w:hAnsi="Times New Roman" w:cs="Times New Roman"/>
          <w:sz w:val="28"/>
          <w:szCs w:val="28"/>
        </w:rPr>
        <w:t xml:space="preserve">представителя при </w:t>
      </w:r>
      <w:proofErr w:type="gramStart"/>
      <w:r w:rsidR="00E10842" w:rsidRPr="00936CB1">
        <w:rPr>
          <w:rFonts w:ascii="Times New Roman" w:hAnsi="Times New Roman" w:cs="Times New Roman"/>
          <w:sz w:val="28"/>
          <w:szCs w:val="28"/>
        </w:rPr>
        <w:t>условии</w:t>
      </w:r>
      <w:proofErr w:type="gramEnd"/>
      <w:r w:rsidR="00E10842" w:rsidRPr="00936CB1">
        <w:rPr>
          <w:rFonts w:ascii="Times New Roman" w:hAnsi="Times New Roman" w:cs="Times New Roman"/>
          <w:sz w:val="28"/>
          <w:szCs w:val="28"/>
        </w:rPr>
        <w:t xml:space="preserve"> если</w:t>
      </w:r>
      <w:r w:rsidRPr="00936CB1">
        <w:rPr>
          <w:rFonts w:ascii="Times New Roman" w:hAnsi="Times New Roman" w:cs="Times New Roman"/>
          <w:sz w:val="28"/>
          <w:szCs w:val="28"/>
        </w:rPr>
        <w:t xml:space="preserve"> с запросом обращается законный представитель;</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xml:space="preserve">согласие на обработку персональных данных по рекомендуемой форме согласно приложению </w:t>
      </w:r>
      <w:r w:rsidR="008A3436" w:rsidRPr="00936CB1">
        <w:rPr>
          <w:rFonts w:ascii="Times New Roman" w:hAnsi="Times New Roman" w:cs="Times New Roman"/>
          <w:sz w:val="28"/>
          <w:szCs w:val="28"/>
        </w:rPr>
        <w:t>№</w:t>
      </w:r>
      <w:r w:rsidRPr="00936CB1">
        <w:rPr>
          <w:rFonts w:ascii="Times New Roman" w:hAnsi="Times New Roman" w:cs="Times New Roman"/>
          <w:sz w:val="28"/>
          <w:szCs w:val="28"/>
        </w:rPr>
        <w:t xml:space="preserve"> </w:t>
      </w:r>
      <w:r w:rsidR="005D0D4E" w:rsidRPr="00936CB1">
        <w:rPr>
          <w:rFonts w:ascii="Times New Roman" w:hAnsi="Times New Roman" w:cs="Times New Roman"/>
          <w:sz w:val="28"/>
          <w:szCs w:val="28"/>
        </w:rPr>
        <w:t>2</w:t>
      </w:r>
      <w:r w:rsidRPr="00936CB1">
        <w:rPr>
          <w:rFonts w:ascii="Times New Roman" w:hAnsi="Times New Roman" w:cs="Times New Roman"/>
          <w:sz w:val="28"/>
          <w:szCs w:val="28"/>
        </w:rPr>
        <w:t xml:space="preserve"> к настоящему регламенту.</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Заявитель в подтверждение своих доводов по своему желанию прилагает к запросу необходимые документы и материалы или их копии.</w:t>
      </w:r>
    </w:p>
    <w:p w:rsidR="005D0D4E" w:rsidRPr="00936CB1" w:rsidRDefault="005D0D4E" w:rsidP="005D0D4E">
      <w:pPr>
        <w:spacing w:after="0" w:line="240" w:lineRule="auto"/>
        <w:ind w:firstLine="720"/>
        <w:jc w:val="both"/>
        <w:rPr>
          <w:rFonts w:ascii="Times New Roman" w:eastAsia="Times New Roman" w:hAnsi="Times New Roman" w:cs="Times New Roman"/>
          <w:sz w:val="28"/>
          <w:szCs w:val="28"/>
          <w:lang w:eastAsia="ru-RU"/>
        </w:rPr>
      </w:pPr>
      <w:r w:rsidRPr="00936CB1">
        <w:rPr>
          <w:rFonts w:ascii="Times New Roman" w:eastAsia="Times New Roman" w:hAnsi="Times New Roman" w:cs="Times New Roman"/>
          <w:sz w:val="28"/>
          <w:szCs w:val="28"/>
          <w:lang w:eastAsia="ru-RU"/>
        </w:rPr>
        <w:t>2.7. Документы могут быть предоставлены заявителем лично, а также направлены по почте и электронной почте.</w:t>
      </w:r>
    </w:p>
    <w:p w:rsidR="005D0D4E" w:rsidRPr="00936CB1" w:rsidRDefault="005D0D4E" w:rsidP="005D0D4E">
      <w:pPr>
        <w:spacing w:after="0" w:line="240" w:lineRule="auto"/>
        <w:ind w:firstLine="720"/>
        <w:jc w:val="both"/>
        <w:rPr>
          <w:rFonts w:ascii="Times New Roman" w:eastAsia="Times New Roman" w:hAnsi="Times New Roman" w:cs="Times New Roman"/>
          <w:sz w:val="28"/>
          <w:szCs w:val="28"/>
          <w:lang w:eastAsia="ru-RU"/>
        </w:rPr>
      </w:pPr>
      <w:r w:rsidRPr="00936CB1">
        <w:rPr>
          <w:rFonts w:ascii="Times New Roman" w:eastAsia="Times New Roman" w:hAnsi="Times New Roman" w:cs="Times New Roman"/>
          <w:sz w:val="28"/>
          <w:szCs w:val="28"/>
          <w:lang w:eastAsia="ru-RU"/>
        </w:rPr>
        <w:t>При направлении по почте подпись на документах, представленных в копиях, заверяется в установленном действующим законодательством порядке.</w:t>
      </w:r>
    </w:p>
    <w:p w:rsidR="005D0D4E" w:rsidRPr="00936CB1" w:rsidRDefault="005D0D4E" w:rsidP="005D0D4E">
      <w:pPr>
        <w:spacing w:after="0" w:line="240" w:lineRule="auto"/>
        <w:ind w:firstLine="720"/>
        <w:jc w:val="both"/>
        <w:rPr>
          <w:rFonts w:ascii="Times New Roman" w:eastAsia="Times New Roman" w:hAnsi="Times New Roman" w:cs="Times New Roman"/>
          <w:sz w:val="28"/>
          <w:szCs w:val="28"/>
          <w:lang w:eastAsia="ru-RU"/>
        </w:rPr>
      </w:pPr>
      <w:r w:rsidRPr="00936CB1">
        <w:rPr>
          <w:rFonts w:ascii="Times New Roman" w:eastAsia="Times New Roman" w:hAnsi="Times New Roman" w:cs="Times New Roman"/>
          <w:sz w:val="28"/>
          <w:szCs w:val="28"/>
          <w:lang w:eastAsia="ru-RU"/>
        </w:rPr>
        <w:t>При направлении по электронной почте документы подписываются электронной подписью в соответствии с действующим законодательством.</w:t>
      </w:r>
    </w:p>
    <w:p w:rsidR="005D0D4E" w:rsidRPr="00936CB1" w:rsidRDefault="005D0D4E" w:rsidP="005D0D4E">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36CB1">
        <w:rPr>
          <w:rFonts w:ascii="Times New Roman" w:eastAsia="Times New Roman" w:hAnsi="Times New Roman" w:cs="Times New Roman"/>
          <w:sz w:val="28"/>
          <w:szCs w:val="28"/>
          <w:lang w:eastAsia="ru-RU"/>
        </w:rPr>
        <w:t>Основания для отказа в приеме документов, необходимых для предоставления государственной услуги, отсутствуют.</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2.</w:t>
      </w:r>
      <w:r w:rsidR="005D0D4E" w:rsidRPr="00936CB1">
        <w:rPr>
          <w:rFonts w:ascii="Times New Roman" w:hAnsi="Times New Roman" w:cs="Times New Roman"/>
          <w:sz w:val="28"/>
          <w:szCs w:val="28"/>
        </w:rPr>
        <w:t>8</w:t>
      </w:r>
      <w:r w:rsidRPr="00936CB1">
        <w:rPr>
          <w:rFonts w:ascii="Times New Roman" w:hAnsi="Times New Roman" w:cs="Times New Roman"/>
          <w:sz w:val="28"/>
          <w:szCs w:val="28"/>
        </w:rPr>
        <w:t>. Запрещается требовать от заявителя:</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300B55" w:rsidRPr="00936CB1" w:rsidRDefault="00300B55" w:rsidP="008A3436">
      <w:pPr>
        <w:pStyle w:val="ConsPlusNormal"/>
        <w:ind w:firstLine="540"/>
        <w:jc w:val="both"/>
        <w:rPr>
          <w:rFonts w:ascii="Times New Roman" w:hAnsi="Times New Roman" w:cs="Times New Roman"/>
          <w:sz w:val="28"/>
          <w:szCs w:val="28"/>
        </w:rPr>
      </w:pPr>
      <w:proofErr w:type="gramStart"/>
      <w:r w:rsidRPr="00936CB1">
        <w:rPr>
          <w:rFonts w:ascii="Times New Roman" w:hAnsi="Times New Roman" w:cs="Times New Roman"/>
          <w:sz w:val="28"/>
          <w:szCs w:val="28"/>
        </w:rPr>
        <w:t xml:space="preserve">- представления документов и информации, которые находятся в распоряжении государственного образовательного учреждения,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государственной услуги, в соответствии с нормативными правовыми актами Российской Федерации, нормативными правовыми актами Владимирской области и муниципальными правовыми актами, за исключением документов, включенных в определенный </w:t>
      </w:r>
      <w:hyperlink r:id="rId8" w:history="1">
        <w:r w:rsidRPr="00936CB1">
          <w:rPr>
            <w:rFonts w:ascii="Times New Roman" w:hAnsi="Times New Roman" w:cs="Times New Roman"/>
            <w:sz w:val="28"/>
            <w:szCs w:val="28"/>
          </w:rPr>
          <w:t>частью 6 статьи 7</w:t>
        </w:r>
      </w:hyperlink>
      <w:r w:rsidRPr="00936CB1">
        <w:rPr>
          <w:rFonts w:ascii="Times New Roman" w:hAnsi="Times New Roman" w:cs="Times New Roman"/>
          <w:sz w:val="28"/>
          <w:szCs w:val="28"/>
        </w:rPr>
        <w:t xml:space="preserve"> Федерального закона</w:t>
      </w:r>
      <w:proofErr w:type="gramEnd"/>
      <w:r w:rsidRPr="00936CB1">
        <w:rPr>
          <w:rFonts w:ascii="Times New Roman" w:hAnsi="Times New Roman" w:cs="Times New Roman"/>
          <w:sz w:val="28"/>
          <w:szCs w:val="28"/>
        </w:rPr>
        <w:t xml:space="preserve"> от 27.07.2010 </w:t>
      </w:r>
      <w:r w:rsidR="008A3436" w:rsidRPr="00936CB1">
        <w:rPr>
          <w:rFonts w:ascii="Times New Roman" w:hAnsi="Times New Roman" w:cs="Times New Roman"/>
          <w:sz w:val="28"/>
          <w:szCs w:val="28"/>
        </w:rPr>
        <w:t>№</w:t>
      </w:r>
      <w:r w:rsidRPr="00936CB1">
        <w:rPr>
          <w:rFonts w:ascii="Times New Roman" w:hAnsi="Times New Roman" w:cs="Times New Roman"/>
          <w:sz w:val="28"/>
          <w:szCs w:val="28"/>
        </w:rPr>
        <w:t xml:space="preserve"> 210-ФЗ </w:t>
      </w:r>
      <w:r w:rsidR="004262EA" w:rsidRPr="00936CB1">
        <w:rPr>
          <w:rFonts w:ascii="Times New Roman" w:hAnsi="Times New Roman" w:cs="Times New Roman"/>
          <w:sz w:val="28"/>
          <w:szCs w:val="28"/>
        </w:rPr>
        <w:t>«</w:t>
      </w:r>
      <w:r w:rsidRPr="00936CB1">
        <w:rPr>
          <w:rFonts w:ascii="Times New Roman" w:hAnsi="Times New Roman" w:cs="Times New Roman"/>
          <w:sz w:val="28"/>
          <w:szCs w:val="28"/>
        </w:rPr>
        <w:t>Об организации предоставления государственных и муниципальных услуг</w:t>
      </w:r>
      <w:r w:rsidR="004262EA" w:rsidRPr="00936CB1">
        <w:rPr>
          <w:rFonts w:ascii="Times New Roman" w:hAnsi="Times New Roman" w:cs="Times New Roman"/>
          <w:sz w:val="28"/>
          <w:szCs w:val="28"/>
        </w:rPr>
        <w:t>»</w:t>
      </w:r>
      <w:r w:rsidRPr="00936CB1">
        <w:rPr>
          <w:rFonts w:ascii="Times New Roman" w:hAnsi="Times New Roman" w:cs="Times New Roman"/>
          <w:sz w:val="28"/>
          <w:szCs w:val="28"/>
        </w:rPr>
        <w:t xml:space="preserve"> перечень документов. Заявитель вправе представить указанные документы и информацию по собственной инициативе;</w:t>
      </w:r>
    </w:p>
    <w:p w:rsidR="00300B55" w:rsidRPr="00936CB1" w:rsidRDefault="00300B55" w:rsidP="008A3436">
      <w:pPr>
        <w:pStyle w:val="ConsPlusNormal"/>
        <w:ind w:firstLine="540"/>
        <w:jc w:val="both"/>
        <w:rPr>
          <w:rFonts w:ascii="Times New Roman" w:hAnsi="Times New Roman" w:cs="Times New Roman"/>
          <w:sz w:val="28"/>
          <w:szCs w:val="28"/>
        </w:rPr>
      </w:pPr>
      <w:proofErr w:type="gramStart"/>
      <w:r w:rsidRPr="00936CB1">
        <w:rPr>
          <w:rFonts w:ascii="Times New Roman" w:hAnsi="Times New Roman" w:cs="Times New Roman"/>
          <w:sz w:val="28"/>
          <w:szCs w:val="28"/>
        </w:rPr>
        <w:t xml:space="preserve">-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9" w:history="1">
        <w:r w:rsidRPr="00936CB1">
          <w:rPr>
            <w:rFonts w:ascii="Times New Roman" w:hAnsi="Times New Roman" w:cs="Times New Roman"/>
            <w:sz w:val="28"/>
            <w:szCs w:val="28"/>
          </w:rPr>
          <w:t>части 1 статьи 9</w:t>
        </w:r>
      </w:hyperlink>
      <w:r w:rsidRPr="00936CB1">
        <w:rPr>
          <w:rFonts w:ascii="Times New Roman" w:hAnsi="Times New Roman" w:cs="Times New Roman"/>
          <w:sz w:val="28"/>
          <w:szCs w:val="28"/>
        </w:rPr>
        <w:t xml:space="preserve"> Федерального закона от 27.07.2010 </w:t>
      </w:r>
      <w:r w:rsidR="008A3436" w:rsidRPr="00936CB1">
        <w:rPr>
          <w:rFonts w:ascii="Times New Roman" w:hAnsi="Times New Roman" w:cs="Times New Roman"/>
          <w:sz w:val="28"/>
          <w:szCs w:val="28"/>
        </w:rPr>
        <w:t>№</w:t>
      </w:r>
      <w:r w:rsidRPr="00936CB1">
        <w:rPr>
          <w:rFonts w:ascii="Times New Roman" w:hAnsi="Times New Roman" w:cs="Times New Roman"/>
          <w:sz w:val="28"/>
          <w:szCs w:val="28"/>
        </w:rPr>
        <w:t xml:space="preserve"> 210-ФЗ </w:t>
      </w:r>
      <w:r w:rsidR="004262EA" w:rsidRPr="00936CB1">
        <w:rPr>
          <w:rFonts w:ascii="Times New Roman" w:hAnsi="Times New Roman" w:cs="Times New Roman"/>
          <w:sz w:val="28"/>
          <w:szCs w:val="28"/>
        </w:rPr>
        <w:t>«</w:t>
      </w:r>
      <w:r w:rsidRPr="00936CB1">
        <w:rPr>
          <w:rFonts w:ascii="Times New Roman" w:hAnsi="Times New Roman" w:cs="Times New Roman"/>
          <w:sz w:val="28"/>
          <w:szCs w:val="28"/>
        </w:rPr>
        <w:t>Об организации предоставления государственных и муниципальных услуг</w:t>
      </w:r>
      <w:r w:rsidR="004262EA" w:rsidRPr="00936CB1">
        <w:rPr>
          <w:rFonts w:ascii="Times New Roman" w:hAnsi="Times New Roman" w:cs="Times New Roman"/>
          <w:sz w:val="28"/>
          <w:szCs w:val="28"/>
        </w:rPr>
        <w:t>»</w:t>
      </w:r>
      <w:r w:rsidRPr="00936CB1">
        <w:rPr>
          <w:rFonts w:ascii="Times New Roman" w:hAnsi="Times New Roman" w:cs="Times New Roman"/>
          <w:sz w:val="28"/>
          <w:szCs w:val="28"/>
        </w:rPr>
        <w:t>.</w:t>
      </w:r>
      <w:proofErr w:type="gramEnd"/>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xml:space="preserve">2.8. Основанием для отказа в приеме документов, необходимых для предоставления государственной услуги, является отсутствие документов, указанных в </w:t>
      </w:r>
      <w:hyperlink w:anchor="P105" w:history="1">
        <w:r w:rsidRPr="00936CB1">
          <w:rPr>
            <w:rFonts w:ascii="Times New Roman" w:hAnsi="Times New Roman" w:cs="Times New Roman"/>
            <w:sz w:val="28"/>
            <w:szCs w:val="28"/>
          </w:rPr>
          <w:t>п. 2.6</w:t>
        </w:r>
      </w:hyperlink>
      <w:r w:rsidRPr="00936CB1">
        <w:rPr>
          <w:rFonts w:ascii="Times New Roman" w:hAnsi="Times New Roman" w:cs="Times New Roman"/>
          <w:sz w:val="28"/>
          <w:szCs w:val="28"/>
        </w:rPr>
        <w:t xml:space="preserve"> к настоящему регламенту.</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xml:space="preserve">2.9. Основания для приостановления предоставления государственной </w:t>
      </w:r>
      <w:r w:rsidRPr="00936CB1">
        <w:rPr>
          <w:rFonts w:ascii="Times New Roman" w:hAnsi="Times New Roman" w:cs="Times New Roman"/>
          <w:sz w:val="28"/>
          <w:szCs w:val="28"/>
        </w:rPr>
        <w:lastRenderedPageBreak/>
        <w:t>услуги отсутствуют.</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2.10. Перечень оснований для отказа в предоставлении государственной услуги:</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отсутствие в письменном запросе или запросе в форме электронного документа фамилии, имени, отчества (последнее - при наличии) заявителя и почтового или электронного адреса, по которому должен быть направлен ответ;</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невозможность прочтения запроса (об этом в течение семи дней со дня регистрации запроса сообщается заявителю, если его фамилия и почтовый адрес поддаются прочтению);</w:t>
      </w:r>
    </w:p>
    <w:p w:rsidR="00300B55" w:rsidRPr="00936CB1" w:rsidRDefault="00300B55" w:rsidP="008A3436">
      <w:pPr>
        <w:pStyle w:val="ConsPlusNormal"/>
        <w:ind w:firstLine="540"/>
        <w:jc w:val="both"/>
        <w:rPr>
          <w:rFonts w:ascii="Times New Roman" w:hAnsi="Times New Roman" w:cs="Times New Roman"/>
          <w:sz w:val="28"/>
          <w:szCs w:val="28"/>
        </w:rPr>
      </w:pPr>
      <w:proofErr w:type="gramStart"/>
      <w:r w:rsidRPr="00936CB1">
        <w:rPr>
          <w:rFonts w:ascii="Times New Roman" w:hAnsi="Times New Roman" w:cs="Times New Roman"/>
          <w:sz w:val="28"/>
          <w:szCs w:val="28"/>
        </w:rPr>
        <w:t>постановка в запросе вопроса, на который заявителю многократно давались письменные ответы по существу в связи с ранее направляемыми запросами, при отсутствии в запросе новых доводов или обстоятельств (в этом случае руководитель государственного образовательного учреждения вправе принять решение о безосновательности очередного запроса и прекращении переписки по данному вопросу при условии, что указанное обращение и ранее направляемые обращения направлялись в одно и</w:t>
      </w:r>
      <w:proofErr w:type="gramEnd"/>
      <w:r w:rsidRPr="00936CB1">
        <w:rPr>
          <w:rFonts w:ascii="Times New Roman" w:hAnsi="Times New Roman" w:cs="Times New Roman"/>
          <w:sz w:val="28"/>
          <w:szCs w:val="28"/>
        </w:rPr>
        <w:t xml:space="preserve"> то же государственное образовательное учреждение; о данном решении уведомляется заявитель);</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наличие нецензурных либо оскорбительных выражений, угроз жизни, здоровью и имуществу должностного лица, а также членов его семьи (в этом случае должностное лицо вправе оставить запрос без ответа по существу поставленных в нем вопросов и сообщить заявителю о недопустимости злоупотребления правом);</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если ответ по существу поставленного в запросе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запросе вопроса в связи с недопустимостью разглашения указанных сведений);</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заявитель не является родителем и иным законным представителем учащегося в государственном образовательном учреждении.</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В случае</w:t>
      </w:r>
      <w:proofErr w:type="gramStart"/>
      <w:r w:rsidRPr="00936CB1">
        <w:rPr>
          <w:rFonts w:ascii="Times New Roman" w:hAnsi="Times New Roman" w:cs="Times New Roman"/>
          <w:sz w:val="28"/>
          <w:szCs w:val="28"/>
        </w:rPr>
        <w:t>,</w:t>
      </w:r>
      <w:proofErr w:type="gramEnd"/>
      <w:r w:rsidRPr="00936CB1">
        <w:rPr>
          <w:rFonts w:ascii="Times New Roman" w:hAnsi="Times New Roman" w:cs="Times New Roman"/>
          <w:sz w:val="28"/>
          <w:szCs w:val="28"/>
        </w:rPr>
        <w:t xml:space="preserve"> если причины, по которым ответ по существу запроса не мог быть дан, в последующем были устранены, заявитель вправе вновь направить запрос в государственное образовательное учреждение.</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2.11. Государственная услуга предоставляется заявителям на бесплатной основе.</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2.12.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не должен превышать 15 минут.</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2.13. Письменный запрос подлежит обязательной регистрации в течение трех дней с момента поступления в государственное образовательное учреждение.</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xml:space="preserve">2.14. Требования к помещениям, в которых предоставляется государственная услуга, к залу ожидания, местам для заполнения запросов о </w:t>
      </w:r>
      <w:r w:rsidRPr="00936CB1">
        <w:rPr>
          <w:rFonts w:ascii="Times New Roman" w:hAnsi="Times New Roman" w:cs="Times New Roman"/>
          <w:sz w:val="28"/>
          <w:szCs w:val="28"/>
        </w:rPr>
        <w:lastRenderedPageBreak/>
        <w:t>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2.14.1. Государственными образовательными учреждениями обеспечиваются условия для беспрепятственного доступа инвалидов в здание, в котором оказывается услуга, и получения услуги в соответствии с требованиями, установленными законодательными и иными нормативными правовыми актами.</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2.14.2. Прием заявителей осуществляется в помещениях государственного образовательного учреждения.</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2.14.3. Центральный вход в здание должен быть оборудован информационной табличкой (вывеской), предназначенной для доведения до сведения заинтересованных лиц информации о наименовании государственного образовательного учреждения.</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2.14.4. Помещения должны быть обеспечены средствами коммунально-бытового обслуживания, отвечать требованиям санитарно-гигиенических норм и правил, правил пожарной безопасности, безопасности труда.</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2.14.5. В здании (помещении) оборудуются места для получения информации и заполнения необходимых документов, ожидания и приема получателей государственных услуг.</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2.14.6. Места на подачу или получение документов, места для приема заявителей оборудуются столами и стульями. Количество мест ожидания определяется исходя из фактической нагрузки и возможностей для их размещения в помещении.</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2.14.7. В местах предоставления государственной услуги на видном месте вывешиваются схемы размещения средств пожаротушения и путей эвакуации посетителей и работников департамента образования.</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2.14.8. В удобном для осмотра заявителями месте располагается информационный стенд, на котором размещаются перечень документов, необходимых для предоставления государственной услуги, макет и образец заявления о предоставлении государственной услуги (запроса).</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Информационные стенды должны содержать актуальную, исчерпывающую и понятную для посетителей информацию о предоставлении государственной услуги.</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2.15. Показатели доступности и качества государственной услуги.</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2.15.1. Показателем доступности государственной услуги является информированность о правилах и порядке предоставления государственной услуги (требования к составу, месту и периодичности размещения информации о предоставляемой государственной услуге).</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2.15.2. Показатель качества государственной услуги включает в себя следующие составляющие:</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комфортность ожидания предоставления услуги;</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комфортность получения услуги;</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отношение специалистов к заявителю;</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lastRenderedPageBreak/>
        <w:t>- доступность оказываемой услуги;</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время, затраченное на получение конечного результата услуги (оперативность);</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качество содержания конечного результата услуги;</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уровень кадрового обеспечения предоставления услуги, периодичности проведения мероприятий по повышению квалификации специалистов, участвующих в предоставлении государственной услуги;</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количество выявленных нарушений при предоставлении услуги;</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число поступивших жалоб на предоставление услуги.</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2.16. Требования к организации предоставления государственной услуги в электронной форме.</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2.16.1. При предоставлении государственной услуги в электронной форме осуществляются:</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предоставление в установленном порядке информации заявителям и обеспечение доступа заявителей к сведениям о государственной услуге;</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подача заявителем запроса и иных документов, необходимых для предоставления государственной услуги;</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получение заявителем сведений о ходе выполнения запроса о предоставлении государственной услуги;</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взаимодействие департамента образования с другими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организациями, участвующими в предоставлении государственных и муниципальных услуг;</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получение заявителем результата предоставления государственной услуги, если иное не установлено федеральным законом.</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xml:space="preserve">2.16.2. </w:t>
      </w:r>
      <w:proofErr w:type="gramStart"/>
      <w:r w:rsidRPr="00936CB1">
        <w:rPr>
          <w:rFonts w:ascii="Times New Roman" w:hAnsi="Times New Roman" w:cs="Times New Roman"/>
          <w:sz w:val="28"/>
          <w:szCs w:val="28"/>
        </w:rPr>
        <w:t>В запросе, направляемом в государственное образовательное учреждение в форме электронного документа, заявитель указывает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roofErr w:type="gramEnd"/>
      <w:r w:rsidRPr="00936CB1">
        <w:rPr>
          <w:rFonts w:ascii="Times New Roman" w:hAnsi="Times New Roman" w:cs="Times New Roman"/>
          <w:sz w:val="28"/>
          <w:szCs w:val="28"/>
        </w:rPr>
        <w:t xml:space="preserve"> Заявитель вправе приложить к запросу необходимые документы и материалы в электронной форме либо направить указанные документы и материалы или их копии в письменной форме.</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2.16.3. Ответ на запрос, поступивший в государственное образовательное учреждение в форме электронного документа, направляется в форме электронного документа по указанному адресу электронной почты или в письменной форме по указанному почтовому адресу.</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xml:space="preserve">2.16.4. Информация о государственной услуге размещается на официальном сайте государственного образовательного учреждения в информационно-телекоммуникационной сети </w:t>
      </w:r>
      <w:r w:rsidR="004262EA" w:rsidRPr="00936CB1">
        <w:rPr>
          <w:rFonts w:ascii="Times New Roman" w:hAnsi="Times New Roman" w:cs="Times New Roman"/>
          <w:sz w:val="28"/>
          <w:szCs w:val="28"/>
        </w:rPr>
        <w:t>«</w:t>
      </w:r>
      <w:r w:rsidRPr="00936CB1">
        <w:rPr>
          <w:rFonts w:ascii="Times New Roman" w:hAnsi="Times New Roman" w:cs="Times New Roman"/>
          <w:sz w:val="28"/>
          <w:szCs w:val="28"/>
        </w:rPr>
        <w:t>Интернет</w:t>
      </w:r>
      <w:r w:rsidR="004262EA" w:rsidRPr="00936CB1">
        <w:rPr>
          <w:rFonts w:ascii="Times New Roman" w:hAnsi="Times New Roman" w:cs="Times New Roman"/>
          <w:sz w:val="28"/>
          <w:szCs w:val="28"/>
        </w:rPr>
        <w:t>»</w:t>
      </w:r>
      <w:r w:rsidRPr="00936CB1">
        <w:rPr>
          <w:rFonts w:ascii="Times New Roman" w:hAnsi="Times New Roman" w:cs="Times New Roman"/>
          <w:sz w:val="28"/>
          <w:szCs w:val="28"/>
        </w:rPr>
        <w:t xml:space="preserve">, </w:t>
      </w:r>
      <w:r w:rsidR="005D0D4E" w:rsidRPr="00936CB1">
        <w:rPr>
          <w:rFonts w:ascii="Times New Roman" w:hAnsi="Times New Roman" w:cs="Times New Roman"/>
          <w:sz w:val="28"/>
          <w:szCs w:val="28"/>
        </w:rPr>
        <w:t xml:space="preserve">на ЕПГУ, а также в </w:t>
      </w:r>
      <w:r w:rsidR="005D0D4E" w:rsidRPr="00936CB1">
        <w:rPr>
          <w:rFonts w:ascii="Times New Roman" w:hAnsi="Times New Roman" w:cs="Times New Roman"/>
          <w:bCs/>
          <w:sz w:val="32"/>
          <w:szCs w:val="32"/>
        </w:rPr>
        <w:t>региональном реестре</w:t>
      </w:r>
      <w:r w:rsidRPr="00936CB1">
        <w:rPr>
          <w:rFonts w:ascii="Times New Roman" w:hAnsi="Times New Roman" w:cs="Times New Roman"/>
          <w:sz w:val="28"/>
          <w:szCs w:val="28"/>
        </w:rPr>
        <w:t>.</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xml:space="preserve">2.16.5. Образцы форм заявления и иных документов доступны для копирования и заполнения в электронном виде </w:t>
      </w:r>
      <w:r w:rsidR="005D0D4E" w:rsidRPr="00936CB1">
        <w:rPr>
          <w:rFonts w:ascii="Times New Roman" w:hAnsi="Times New Roman" w:cs="Times New Roman"/>
          <w:sz w:val="28"/>
          <w:szCs w:val="28"/>
        </w:rPr>
        <w:t xml:space="preserve">на ЕПГУ, а также в </w:t>
      </w:r>
      <w:r w:rsidR="005D0D4E" w:rsidRPr="00936CB1">
        <w:rPr>
          <w:rFonts w:ascii="Times New Roman" w:hAnsi="Times New Roman" w:cs="Times New Roman"/>
          <w:bCs/>
          <w:sz w:val="32"/>
          <w:szCs w:val="32"/>
        </w:rPr>
        <w:lastRenderedPageBreak/>
        <w:t>региональном реестре</w:t>
      </w:r>
      <w:r w:rsidRPr="00936CB1">
        <w:rPr>
          <w:rFonts w:ascii="Times New Roman" w:hAnsi="Times New Roman" w:cs="Times New Roman"/>
          <w:sz w:val="28"/>
          <w:szCs w:val="28"/>
        </w:rPr>
        <w:t>.</w:t>
      </w:r>
    </w:p>
    <w:p w:rsidR="00300B55" w:rsidRPr="00936CB1" w:rsidRDefault="00300B55" w:rsidP="008A3436">
      <w:pPr>
        <w:pStyle w:val="ConsPlusNormal"/>
        <w:ind w:firstLine="540"/>
        <w:jc w:val="both"/>
        <w:rPr>
          <w:rFonts w:ascii="Times New Roman" w:hAnsi="Times New Roman" w:cs="Times New Roman"/>
          <w:bCs/>
          <w:sz w:val="32"/>
          <w:szCs w:val="32"/>
        </w:rPr>
      </w:pPr>
      <w:r w:rsidRPr="00936CB1">
        <w:rPr>
          <w:rFonts w:ascii="Times New Roman" w:hAnsi="Times New Roman" w:cs="Times New Roman"/>
          <w:sz w:val="28"/>
          <w:szCs w:val="28"/>
        </w:rPr>
        <w:t xml:space="preserve">2.16.6. Заявители вправе осуществлять мониторинг хода предоставления государственной услуги с использованием </w:t>
      </w:r>
      <w:r w:rsidR="005D0D4E" w:rsidRPr="00936CB1">
        <w:rPr>
          <w:rFonts w:ascii="Times New Roman" w:hAnsi="Times New Roman" w:cs="Times New Roman"/>
          <w:sz w:val="28"/>
          <w:szCs w:val="28"/>
        </w:rPr>
        <w:t xml:space="preserve">на ЕПГУ, а также </w:t>
      </w:r>
      <w:proofErr w:type="gramStart"/>
      <w:r w:rsidR="005D0D4E" w:rsidRPr="00936CB1">
        <w:rPr>
          <w:rFonts w:ascii="Times New Roman" w:hAnsi="Times New Roman" w:cs="Times New Roman"/>
          <w:sz w:val="28"/>
          <w:szCs w:val="28"/>
        </w:rPr>
        <w:t>в</w:t>
      </w:r>
      <w:proofErr w:type="gramEnd"/>
      <w:r w:rsidR="005D0D4E" w:rsidRPr="00936CB1">
        <w:rPr>
          <w:rFonts w:ascii="Times New Roman" w:hAnsi="Times New Roman" w:cs="Times New Roman"/>
          <w:sz w:val="28"/>
          <w:szCs w:val="28"/>
        </w:rPr>
        <w:t xml:space="preserve"> </w:t>
      </w:r>
      <w:r w:rsidR="005D0D4E" w:rsidRPr="00936CB1">
        <w:rPr>
          <w:rFonts w:ascii="Times New Roman" w:hAnsi="Times New Roman" w:cs="Times New Roman"/>
          <w:bCs/>
          <w:sz w:val="32"/>
          <w:szCs w:val="32"/>
        </w:rPr>
        <w:t>регионального реестра.</w:t>
      </w:r>
    </w:p>
    <w:p w:rsidR="005D0D4E" w:rsidRPr="00936CB1" w:rsidRDefault="005D0D4E" w:rsidP="005D0D4E">
      <w:pPr>
        <w:spacing w:after="0" w:line="240" w:lineRule="auto"/>
        <w:ind w:firstLine="708"/>
        <w:jc w:val="both"/>
        <w:rPr>
          <w:rFonts w:ascii="Times New Roman" w:eastAsia="Times New Roman" w:hAnsi="Times New Roman" w:cs="Times New Roman"/>
          <w:color w:val="000000"/>
          <w:sz w:val="28"/>
          <w:szCs w:val="28"/>
          <w:lang w:eastAsia="ru-RU"/>
        </w:rPr>
      </w:pPr>
      <w:r w:rsidRPr="00936CB1">
        <w:rPr>
          <w:rFonts w:ascii="Times New Roman" w:eastAsia="Times New Roman" w:hAnsi="Times New Roman" w:cs="Times New Roman"/>
          <w:color w:val="000000"/>
          <w:sz w:val="28"/>
          <w:szCs w:val="28"/>
          <w:lang w:eastAsia="ru-RU"/>
        </w:rPr>
        <w:t xml:space="preserve">2.18. </w:t>
      </w:r>
      <w:r w:rsidRPr="00936CB1">
        <w:rPr>
          <w:rFonts w:ascii="Times New Roman" w:eastAsia="Times New Roman" w:hAnsi="Times New Roman" w:cs="Times New Roman"/>
          <w:sz w:val="28"/>
          <w:szCs w:val="28"/>
          <w:lang w:eastAsia="ru-RU"/>
        </w:rPr>
        <w:t>Предоставление государственной услуги в многофункциональных центрах предоставления государственных и муниципальных услуг не осуществляется.</w:t>
      </w:r>
    </w:p>
    <w:p w:rsidR="00300B55" w:rsidRPr="00936CB1" w:rsidRDefault="00300B55" w:rsidP="008A3436">
      <w:pPr>
        <w:pStyle w:val="ConsPlusNormal"/>
        <w:jc w:val="both"/>
        <w:rPr>
          <w:rFonts w:ascii="Times New Roman" w:hAnsi="Times New Roman" w:cs="Times New Roman"/>
          <w:sz w:val="28"/>
          <w:szCs w:val="28"/>
        </w:rPr>
      </w:pPr>
    </w:p>
    <w:p w:rsidR="00300B55" w:rsidRPr="00936CB1" w:rsidRDefault="00300B55" w:rsidP="008A3436">
      <w:pPr>
        <w:pStyle w:val="ConsPlusNormal"/>
        <w:jc w:val="center"/>
        <w:outlineLvl w:val="1"/>
        <w:rPr>
          <w:rFonts w:ascii="Times New Roman" w:hAnsi="Times New Roman" w:cs="Times New Roman"/>
          <w:b/>
          <w:sz w:val="28"/>
          <w:szCs w:val="28"/>
        </w:rPr>
      </w:pPr>
      <w:r w:rsidRPr="00936CB1">
        <w:rPr>
          <w:rFonts w:ascii="Times New Roman" w:hAnsi="Times New Roman" w:cs="Times New Roman"/>
          <w:b/>
          <w:sz w:val="28"/>
          <w:szCs w:val="28"/>
        </w:rPr>
        <w:t>3. Состав, последовательность и сроки выполнения</w:t>
      </w:r>
    </w:p>
    <w:p w:rsidR="00300B55" w:rsidRPr="00936CB1" w:rsidRDefault="00300B55" w:rsidP="008A3436">
      <w:pPr>
        <w:pStyle w:val="ConsPlusNormal"/>
        <w:jc w:val="center"/>
        <w:rPr>
          <w:rFonts w:ascii="Times New Roman" w:hAnsi="Times New Roman" w:cs="Times New Roman"/>
          <w:b/>
          <w:sz w:val="28"/>
          <w:szCs w:val="28"/>
        </w:rPr>
      </w:pPr>
      <w:r w:rsidRPr="00936CB1">
        <w:rPr>
          <w:rFonts w:ascii="Times New Roman" w:hAnsi="Times New Roman" w:cs="Times New Roman"/>
          <w:b/>
          <w:sz w:val="28"/>
          <w:szCs w:val="28"/>
        </w:rPr>
        <w:t>административных процедур (действий), требования к порядку</w:t>
      </w:r>
    </w:p>
    <w:p w:rsidR="00300B55" w:rsidRPr="00936CB1" w:rsidRDefault="00300B55" w:rsidP="008A3436">
      <w:pPr>
        <w:pStyle w:val="ConsPlusNormal"/>
        <w:jc w:val="center"/>
        <w:rPr>
          <w:rFonts w:ascii="Times New Roman" w:hAnsi="Times New Roman" w:cs="Times New Roman"/>
          <w:b/>
          <w:sz w:val="28"/>
          <w:szCs w:val="28"/>
        </w:rPr>
      </w:pPr>
      <w:r w:rsidRPr="00936CB1">
        <w:rPr>
          <w:rFonts w:ascii="Times New Roman" w:hAnsi="Times New Roman" w:cs="Times New Roman"/>
          <w:b/>
          <w:sz w:val="28"/>
          <w:szCs w:val="28"/>
        </w:rPr>
        <w:t>их выполнения, в том числе особенности выполнения</w:t>
      </w:r>
    </w:p>
    <w:p w:rsidR="00300B55" w:rsidRPr="00936CB1" w:rsidRDefault="00300B55" w:rsidP="008A3436">
      <w:pPr>
        <w:pStyle w:val="ConsPlusNormal"/>
        <w:jc w:val="center"/>
        <w:rPr>
          <w:rFonts w:ascii="Times New Roman" w:hAnsi="Times New Roman" w:cs="Times New Roman"/>
          <w:b/>
          <w:sz w:val="28"/>
          <w:szCs w:val="28"/>
        </w:rPr>
      </w:pPr>
      <w:r w:rsidRPr="00936CB1">
        <w:rPr>
          <w:rFonts w:ascii="Times New Roman" w:hAnsi="Times New Roman" w:cs="Times New Roman"/>
          <w:b/>
          <w:sz w:val="28"/>
          <w:szCs w:val="28"/>
        </w:rPr>
        <w:t>административных процедур в электронной форме</w:t>
      </w:r>
    </w:p>
    <w:p w:rsidR="00300B55" w:rsidRPr="00936CB1" w:rsidRDefault="00300B55" w:rsidP="008A3436">
      <w:pPr>
        <w:pStyle w:val="ConsPlusNormal"/>
        <w:jc w:val="both"/>
        <w:rPr>
          <w:rFonts w:ascii="Times New Roman" w:hAnsi="Times New Roman" w:cs="Times New Roman"/>
          <w:sz w:val="28"/>
          <w:szCs w:val="28"/>
        </w:rPr>
      </w:pP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3.1. При предоставлении государственной услуги осуществляются следующие административные процедуры:</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прием запроса при личном обращении или при письменном обращении (в том числе в электронной форме) и его рассмотрение;</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предоставление государственной услуги либо мотивированный отказ в ее предоставлении.</w:t>
      </w:r>
    </w:p>
    <w:p w:rsidR="00300B55" w:rsidRPr="00936CB1" w:rsidRDefault="000365E9" w:rsidP="008A3436">
      <w:pPr>
        <w:pStyle w:val="ConsPlusNormal"/>
        <w:ind w:firstLine="540"/>
        <w:jc w:val="both"/>
        <w:rPr>
          <w:rFonts w:ascii="Times New Roman" w:hAnsi="Times New Roman" w:cs="Times New Roman"/>
          <w:sz w:val="28"/>
          <w:szCs w:val="28"/>
        </w:rPr>
      </w:pPr>
      <w:hyperlink w:anchor="P508" w:history="1">
        <w:r w:rsidR="00300B55" w:rsidRPr="00936CB1">
          <w:rPr>
            <w:rFonts w:ascii="Times New Roman" w:hAnsi="Times New Roman" w:cs="Times New Roman"/>
            <w:sz w:val="28"/>
            <w:szCs w:val="28"/>
          </w:rPr>
          <w:t>Блок-схема</w:t>
        </w:r>
      </w:hyperlink>
      <w:r w:rsidR="00300B55" w:rsidRPr="00936CB1">
        <w:rPr>
          <w:rFonts w:ascii="Times New Roman" w:hAnsi="Times New Roman" w:cs="Times New Roman"/>
          <w:sz w:val="28"/>
          <w:szCs w:val="28"/>
        </w:rPr>
        <w:t xml:space="preserve"> исполнения государственной услуги приведена в приложении </w:t>
      </w:r>
      <w:r w:rsidR="008A3436" w:rsidRPr="00936CB1">
        <w:rPr>
          <w:rFonts w:ascii="Times New Roman" w:hAnsi="Times New Roman" w:cs="Times New Roman"/>
          <w:sz w:val="28"/>
          <w:szCs w:val="28"/>
        </w:rPr>
        <w:t>№</w:t>
      </w:r>
      <w:r w:rsidR="00300B55" w:rsidRPr="00936CB1">
        <w:rPr>
          <w:rFonts w:ascii="Times New Roman" w:hAnsi="Times New Roman" w:cs="Times New Roman"/>
          <w:sz w:val="28"/>
          <w:szCs w:val="28"/>
        </w:rPr>
        <w:t xml:space="preserve"> </w:t>
      </w:r>
      <w:r w:rsidR="004262EA" w:rsidRPr="00936CB1">
        <w:rPr>
          <w:rFonts w:ascii="Times New Roman" w:hAnsi="Times New Roman" w:cs="Times New Roman"/>
          <w:sz w:val="28"/>
          <w:szCs w:val="28"/>
        </w:rPr>
        <w:t>2</w:t>
      </w:r>
      <w:r w:rsidR="00300B55" w:rsidRPr="00936CB1">
        <w:rPr>
          <w:rFonts w:ascii="Times New Roman" w:hAnsi="Times New Roman" w:cs="Times New Roman"/>
          <w:sz w:val="28"/>
          <w:szCs w:val="28"/>
        </w:rPr>
        <w:t xml:space="preserve"> к настоящему регламенту.</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xml:space="preserve">3.2. Административная процедура </w:t>
      </w:r>
      <w:r w:rsidR="004262EA" w:rsidRPr="00936CB1">
        <w:rPr>
          <w:rFonts w:ascii="Times New Roman" w:hAnsi="Times New Roman" w:cs="Times New Roman"/>
          <w:sz w:val="28"/>
          <w:szCs w:val="28"/>
        </w:rPr>
        <w:t>«</w:t>
      </w:r>
      <w:r w:rsidRPr="00936CB1">
        <w:rPr>
          <w:rFonts w:ascii="Times New Roman" w:hAnsi="Times New Roman" w:cs="Times New Roman"/>
          <w:sz w:val="28"/>
          <w:szCs w:val="28"/>
        </w:rPr>
        <w:t>Прием заявления при личном обращении или при письменном обращении</w:t>
      </w:r>
      <w:r w:rsidR="004262EA" w:rsidRPr="00936CB1">
        <w:rPr>
          <w:rFonts w:ascii="Times New Roman" w:hAnsi="Times New Roman" w:cs="Times New Roman"/>
          <w:sz w:val="28"/>
          <w:szCs w:val="28"/>
        </w:rPr>
        <w:t>»</w:t>
      </w:r>
      <w:r w:rsidRPr="00936CB1">
        <w:rPr>
          <w:rFonts w:ascii="Times New Roman" w:hAnsi="Times New Roman" w:cs="Times New Roman"/>
          <w:sz w:val="28"/>
          <w:szCs w:val="28"/>
        </w:rPr>
        <w:t>.</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Юридическим фактом для начала предоставления государственной услуги является личное обращение заявителя.</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Специалист уточняет у заявителя характер информации, за которой он обратился, и предлагает получателю государственной услуги выбрать форму ознакомления с информацией о результатах сданных экзаменов, результатах тестирования и иных вступительных испытаний, а также о зачислении в государственное образовательное учреждение:</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на бумажном носителе (информационные стенды, брошюры);</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в электронном виде (в том числе на официальном сайте государственного образовательного учреждения в сети Интернет, имеющем информационно-поисковую систему);</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путем предоставления консультации.</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Получатель государственной услуги выбирает одну или несколько форм ознакомления с информацией о результатах сданных экзаменов, результатах тестирования и иных вступительных испытаний, а также о зачислении в государственное образовательное учреждение.</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Содержание устного обращения заносится в карточку личного приема заявителя. В случае</w:t>
      </w:r>
      <w:proofErr w:type="gramStart"/>
      <w:r w:rsidRPr="00936CB1">
        <w:rPr>
          <w:rFonts w:ascii="Times New Roman" w:hAnsi="Times New Roman" w:cs="Times New Roman"/>
          <w:sz w:val="28"/>
          <w:szCs w:val="28"/>
        </w:rPr>
        <w:t>,</w:t>
      </w:r>
      <w:proofErr w:type="gramEnd"/>
      <w:r w:rsidRPr="00936CB1">
        <w:rPr>
          <w:rFonts w:ascii="Times New Roman" w:hAnsi="Times New Roman" w:cs="Times New Roman"/>
          <w:sz w:val="28"/>
          <w:szCs w:val="28"/>
        </w:rPr>
        <w:t xml:space="preserve"> если изложенные в устном обращении факты и обстоятельства являются очевидными и не требуют дополнительной проверки, ответ на обращение с согласия заявителя может быть дан устно в ходе личного приема, о чем делается запись в карточке личного приема </w:t>
      </w:r>
      <w:r w:rsidRPr="00936CB1">
        <w:rPr>
          <w:rFonts w:ascii="Times New Roman" w:hAnsi="Times New Roman" w:cs="Times New Roman"/>
          <w:sz w:val="28"/>
          <w:szCs w:val="28"/>
        </w:rPr>
        <w:lastRenderedPageBreak/>
        <w:t>заявителя. В остальных случаях дается письменный ответ по существу поставленных в обращении вопросов.</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Специалист уточняет у получателя государственной услуги степень удовлетворенности полнотой полученной информации.</w:t>
      </w:r>
    </w:p>
    <w:p w:rsidR="00300B55" w:rsidRPr="00936CB1" w:rsidRDefault="00300B55" w:rsidP="008A3436">
      <w:pPr>
        <w:pStyle w:val="ConsPlusNormal"/>
        <w:ind w:firstLine="540"/>
        <w:jc w:val="both"/>
        <w:rPr>
          <w:rFonts w:ascii="Times New Roman" w:hAnsi="Times New Roman" w:cs="Times New Roman"/>
          <w:sz w:val="28"/>
          <w:szCs w:val="28"/>
        </w:rPr>
      </w:pPr>
      <w:proofErr w:type="gramStart"/>
      <w:r w:rsidRPr="00936CB1">
        <w:rPr>
          <w:rFonts w:ascii="Times New Roman" w:hAnsi="Times New Roman" w:cs="Times New Roman"/>
          <w:sz w:val="28"/>
          <w:szCs w:val="28"/>
        </w:rPr>
        <w:t>При ответах на телефонные звонки специалист подробно и в вежливой (корректной) форме информирует обратившегося по интересующему его вопросу.</w:t>
      </w:r>
      <w:proofErr w:type="gramEnd"/>
      <w:r w:rsidRPr="00936CB1">
        <w:rPr>
          <w:rFonts w:ascii="Times New Roman" w:hAnsi="Times New Roman" w:cs="Times New Roman"/>
          <w:sz w:val="28"/>
          <w:szCs w:val="28"/>
        </w:rPr>
        <w:t xml:space="preserve">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При невозможности специалиста, принявшего звонок, самостоятельно ответить на поставленные вопросы, телефонный звонок должен быть переадресован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Предоставление государственной услуги при письменном запросе заявителя.</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Началом предоставления государственной услуги является поступление письменного запроса заявителя в виде почтового отправления, включая сообщения по электронной почте.</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После регистрации запрос передается руководителю государственного образовательного учреждения для дачи поручений.</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Специалисты, которым поручено рассмотрение запроса:</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обеспечивают объективное, всестороннее и своевременное рассмотрение запроса, имеют право пригласить заявителя для личной беседы, запросить в случае необходимости в установленном законодательством порядке дополнительные материалы и получить объяснения у заявителя и иных юридических и физических лиц;</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принимают меры, направленные на восстановление или защиту нарушенных прав, свобод и законных интересов гражданина;</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осуществляют подготовку письменного ответа по существу поставленных в запросе вопросов в сроки, установленные действующим законодательством, и представляют на рассмотрение руководителю государственного образовательного учреждения, который принимает соответствующее решение.</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Результатом исполнения административной процедуры является прием и рассмотрение запроса.</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3.</w:t>
      </w:r>
      <w:r w:rsidR="002354C7" w:rsidRPr="00936CB1">
        <w:rPr>
          <w:rFonts w:ascii="Times New Roman" w:hAnsi="Times New Roman" w:cs="Times New Roman"/>
          <w:sz w:val="28"/>
          <w:szCs w:val="28"/>
        </w:rPr>
        <w:t>3</w:t>
      </w:r>
      <w:r w:rsidRPr="00936CB1">
        <w:rPr>
          <w:rFonts w:ascii="Times New Roman" w:hAnsi="Times New Roman" w:cs="Times New Roman"/>
          <w:sz w:val="28"/>
          <w:szCs w:val="28"/>
        </w:rPr>
        <w:t xml:space="preserve">. Административная процедура </w:t>
      </w:r>
      <w:r w:rsidR="004262EA" w:rsidRPr="00936CB1">
        <w:rPr>
          <w:rFonts w:ascii="Times New Roman" w:hAnsi="Times New Roman" w:cs="Times New Roman"/>
          <w:sz w:val="28"/>
          <w:szCs w:val="28"/>
        </w:rPr>
        <w:t>«</w:t>
      </w:r>
      <w:r w:rsidRPr="00936CB1">
        <w:rPr>
          <w:rFonts w:ascii="Times New Roman" w:hAnsi="Times New Roman" w:cs="Times New Roman"/>
          <w:sz w:val="28"/>
          <w:szCs w:val="28"/>
        </w:rPr>
        <w:t>Предоставление государственной услуги либо мотивированный отказ в ее предоставлении</w:t>
      </w:r>
      <w:r w:rsidR="004262EA" w:rsidRPr="00936CB1">
        <w:rPr>
          <w:rFonts w:ascii="Times New Roman" w:hAnsi="Times New Roman" w:cs="Times New Roman"/>
          <w:sz w:val="28"/>
          <w:szCs w:val="28"/>
        </w:rPr>
        <w:t>»</w:t>
      </w:r>
      <w:r w:rsidRPr="00936CB1">
        <w:rPr>
          <w:rFonts w:ascii="Times New Roman" w:hAnsi="Times New Roman" w:cs="Times New Roman"/>
          <w:sz w:val="28"/>
          <w:szCs w:val="28"/>
        </w:rPr>
        <w:t>.</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При отсутствии оснований к отказу в предоставлении услуги руководитель государственного образовательного учреждения принимает решение о предоставлении необходимой информации и подписывает соответствующий ответ заявителю.</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xml:space="preserve">Если в результате рассмотрения запроса </w:t>
      </w:r>
      <w:proofErr w:type="gramStart"/>
      <w:r w:rsidRPr="00936CB1">
        <w:rPr>
          <w:rFonts w:ascii="Times New Roman" w:hAnsi="Times New Roman" w:cs="Times New Roman"/>
          <w:sz w:val="28"/>
          <w:szCs w:val="28"/>
        </w:rPr>
        <w:t xml:space="preserve">будут выявлены основания к отказу в предоставлении государственной услуги руководитель </w:t>
      </w:r>
      <w:r w:rsidRPr="00936CB1">
        <w:rPr>
          <w:rFonts w:ascii="Times New Roman" w:hAnsi="Times New Roman" w:cs="Times New Roman"/>
          <w:sz w:val="28"/>
          <w:szCs w:val="28"/>
        </w:rPr>
        <w:lastRenderedPageBreak/>
        <w:t>государственного образовательного учреждения подписывает</w:t>
      </w:r>
      <w:proofErr w:type="gramEnd"/>
      <w:r w:rsidRPr="00936CB1">
        <w:rPr>
          <w:rFonts w:ascii="Times New Roman" w:hAnsi="Times New Roman" w:cs="Times New Roman"/>
          <w:sz w:val="28"/>
          <w:szCs w:val="28"/>
        </w:rPr>
        <w:t xml:space="preserve"> ответ заявителю об отказе в предоставлении информации с указанием причин такого отказа.</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Ответ с результатом рассмотрения вопросов, содержащихся в запросе, направляется заявителю в течение двух рабочих дней со дня подписания.</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Результатом исполнения административной процедуры является предоставление информации о результатах сданных экзаменов, результатах тестирования и иных вступительных испытаний, а также о зачислении в государственное образовательное учреждение.</w:t>
      </w:r>
    </w:p>
    <w:p w:rsidR="002354C7" w:rsidRPr="00936CB1" w:rsidRDefault="002354C7" w:rsidP="002354C7">
      <w:pPr>
        <w:pStyle w:val="ConsPlusNormal"/>
        <w:tabs>
          <w:tab w:val="left" w:pos="567"/>
        </w:tabs>
        <w:jc w:val="both"/>
        <w:rPr>
          <w:rFonts w:ascii="Times New Roman" w:eastAsiaTheme="minorHAnsi" w:hAnsi="Times New Roman" w:cs="Times New Roman"/>
          <w:sz w:val="28"/>
          <w:szCs w:val="28"/>
          <w:lang w:eastAsia="en-US"/>
        </w:rPr>
      </w:pPr>
      <w:r w:rsidRPr="00936CB1">
        <w:rPr>
          <w:rFonts w:ascii="Times New Roman" w:eastAsiaTheme="minorHAnsi" w:hAnsi="Times New Roman" w:cs="Times New Roman"/>
          <w:sz w:val="28"/>
          <w:szCs w:val="28"/>
          <w:lang w:eastAsia="en-US"/>
        </w:rPr>
        <w:tab/>
        <w:t>3.4. В случае выявления в изданных в результате предоставления государственной услуги документах опечатки и ошибки, в указанные документы в течение 5 (пяти) рабочих дней со дня выявления вносятся изменения.</w:t>
      </w:r>
    </w:p>
    <w:p w:rsidR="00300B55" w:rsidRPr="00936CB1" w:rsidRDefault="00300B55" w:rsidP="008A3436">
      <w:pPr>
        <w:pStyle w:val="ConsPlusNormal"/>
        <w:jc w:val="both"/>
        <w:rPr>
          <w:rFonts w:ascii="Times New Roman" w:hAnsi="Times New Roman" w:cs="Times New Roman"/>
          <w:sz w:val="28"/>
          <w:szCs w:val="28"/>
        </w:rPr>
      </w:pPr>
    </w:p>
    <w:p w:rsidR="00300B55" w:rsidRPr="00936CB1" w:rsidRDefault="00300B55" w:rsidP="008A3436">
      <w:pPr>
        <w:pStyle w:val="ConsPlusNormal"/>
        <w:jc w:val="center"/>
        <w:outlineLvl w:val="1"/>
        <w:rPr>
          <w:rFonts w:ascii="Times New Roman" w:hAnsi="Times New Roman" w:cs="Times New Roman"/>
          <w:b/>
          <w:sz w:val="28"/>
          <w:szCs w:val="28"/>
        </w:rPr>
      </w:pPr>
      <w:r w:rsidRPr="00936CB1">
        <w:rPr>
          <w:rFonts w:ascii="Times New Roman" w:hAnsi="Times New Roman" w:cs="Times New Roman"/>
          <w:b/>
          <w:sz w:val="28"/>
          <w:szCs w:val="28"/>
        </w:rPr>
        <w:t xml:space="preserve">4. Формы </w:t>
      </w:r>
      <w:proofErr w:type="gramStart"/>
      <w:r w:rsidRPr="00936CB1">
        <w:rPr>
          <w:rFonts w:ascii="Times New Roman" w:hAnsi="Times New Roman" w:cs="Times New Roman"/>
          <w:b/>
          <w:sz w:val="28"/>
          <w:szCs w:val="28"/>
        </w:rPr>
        <w:t>контроля за</w:t>
      </w:r>
      <w:proofErr w:type="gramEnd"/>
      <w:r w:rsidRPr="00936CB1">
        <w:rPr>
          <w:rFonts w:ascii="Times New Roman" w:hAnsi="Times New Roman" w:cs="Times New Roman"/>
          <w:b/>
          <w:sz w:val="28"/>
          <w:szCs w:val="28"/>
        </w:rPr>
        <w:t xml:space="preserve"> предоставлением</w:t>
      </w:r>
    </w:p>
    <w:p w:rsidR="00300B55" w:rsidRPr="00936CB1" w:rsidRDefault="00300B55" w:rsidP="008A3436">
      <w:pPr>
        <w:pStyle w:val="ConsPlusNormal"/>
        <w:jc w:val="center"/>
        <w:rPr>
          <w:rFonts w:ascii="Times New Roman" w:hAnsi="Times New Roman" w:cs="Times New Roman"/>
          <w:b/>
          <w:sz w:val="28"/>
          <w:szCs w:val="28"/>
        </w:rPr>
      </w:pPr>
      <w:r w:rsidRPr="00936CB1">
        <w:rPr>
          <w:rFonts w:ascii="Times New Roman" w:hAnsi="Times New Roman" w:cs="Times New Roman"/>
          <w:b/>
          <w:sz w:val="28"/>
          <w:szCs w:val="28"/>
        </w:rPr>
        <w:t>государственной услуги</w:t>
      </w:r>
    </w:p>
    <w:p w:rsidR="00300B55" w:rsidRPr="00936CB1" w:rsidRDefault="00300B55" w:rsidP="008A3436">
      <w:pPr>
        <w:pStyle w:val="ConsPlusNormal"/>
        <w:jc w:val="both"/>
        <w:rPr>
          <w:rFonts w:ascii="Times New Roman" w:hAnsi="Times New Roman" w:cs="Times New Roman"/>
          <w:sz w:val="28"/>
          <w:szCs w:val="28"/>
        </w:rPr>
      </w:pP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xml:space="preserve">4.1. Текущий </w:t>
      </w:r>
      <w:proofErr w:type="gramStart"/>
      <w:r w:rsidRPr="00936CB1">
        <w:rPr>
          <w:rFonts w:ascii="Times New Roman" w:hAnsi="Times New Roman" w:cs="Times New Roman"/>
          <w:sz w:val="28"/>
          <w:szCs w:val="28"/>
        </w:rPr>
        <w:t>контроль за</w:t>
      </w:r>
      <w:proofErr w:type="gramEnd"/>
      <w:r w:rsidRPr="00936CB1">
        <w:rPr>
          <w:rFonts w:ascii="Times New Roman" w:hAnsi="Times New Roman" w:cs="Times New Roman"/>
          <w:sz w:val="28"/>
          <w:szCs w:val="28"/>
        </w:rPr>
        <w:t xml:space="preserve"> соблюдением полноты и качества предоставления государственной услуги, последовательности действий, предусмотренных настоящим административным регламентом, и принятием решений осуществляется руководителем государственного учреждения и включает в себя проведение плановых и внеплановых проверок, выявление и устранение нарушений прав заявителя.</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4.2. Периодичность плановых проверок устанавливается руководителем государственного учреждения, которые проводятся в установленном законодательством Российской Федерации порядке. При проверке могут рассматриваться все вопросы, связанные с исполнением административного регламента (комплексная проверка), или отдельные вопросы (тематическая проверка).</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Внеплановая проверка проводится по конкретному обращению заинтересованного лица в государственное учреждение (в устной или письменной форме).</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Результаты проверки оформляются в виде справки, в которой указываются выявленные нарушения или недостатки (либо их отсутствие), а также предложения по их устранению.</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4.3. Специалисты, ответственные за предоставление государственной услуги, несут персональную ответственность за соблюдение сроков предоставления государственной услуги, порядка рассмотрения запросов о предоставлении государственной услуги. Персональная ответственность специалистов закрепляется в их должностных инструкциях в соответствии с требованиями законодательства Российской Федерации.</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xml:space="preserve">4.4. Контроль со стороны граждан, их объединений и организаций за предоставлением государственной услуги может быть осуществлен путем запроса соответствующей информации при условии, что она не является </w:t>
      </w:r>
      <w:r w:rsidRPr="00936CB1">
        <w:rPr>
          <w:rFonts w:ascii="Times New Roman" w:hAnsi="Times New Roman" w:cs="Times New Roman"/>
          <w:sz w:val="28"/>
          <w:szCs w:val="28"/>
        </w:rPr>
        <w:lastRenderedPageBreak/>
        <w:t>конфиденциальной.</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4.5. Получатели услуги и другие заинтересованные лица могут принимать участие в мониторингах, электронных опросах, форумах и анкетировании по вопросам удовлетворенности полнотой и качеством предоставления услуги, соблюдения положений настоящего регламента, сроков и последовательности действий (административных процедур), предусмотренных настоящим регламентом.</w:t>
      </w:r>
    </w:p>
    <w:p w:rsidR="00300B55" w:rsidRPr="00936CB1" w:rsidRDefault="00300B55" w:rsidP="008A3436">
      <w:pPr>
        <w:pStyle w:val="ConsPlusNormal"/>
        <w:jc w:val="both"/>
        <w:rPr>
          <w:rFonts w:ascii="Times New Roman" w:hAnsi="Times New Roman" w:cs="Times New Roman"/>
          <w:sz w:val="28"/>
          <w:szCs w:val="28"/>
        </w:rPr>
      </w:pPr>
    </w:p>
    <w:p w:rsidR="00300B55" w:rsidRPr="00936CB1" w:rsidRDefault="00300B55" w:rsidP="008A3436">
      <w:pPr>
        <w:pStyle w:val="ConsPlusNormal"/>
        <w:jc w:val="center"/>
        <w:outlineLvl w:val="1"/>
        <w:rPr>
          <w:rFonts w:ascii="Times New Roman" w:hAnsi="Times New Roman" w:cs="Times New Roman"/>
          <w:b/>
          <w:sz w:val="28"/>
          <w:szCs w:val="28"/>
        </w:rPr>
      </w:pPr>
      <w:r w:rsidRPr="00936CB1">
        <w:rPr>
          <w:rFonts w:ascii="Times New Roman" w:hAnsi="Times New Roman" w:cs="Times New Roman"/>
          <w:b/>
          <w:sz w:val="28"/>
          <w:szCs w:val="28"/>
        </w:rPr>
        <w:t>5. Досудебный (внесудебный) порядок обжалования решений</w:t>
      </w:r>
    </w:p>
    <w:p w:rsidR="00300B55" w:rsidRPr="00936CB1" w:rsidRDefault="00300B55" w:rsidP="008A3436">
      <w:pPr>
        <w:pStyle w:val="ConsPlusNormal"/>
        <w:jc w:val="center"/>
        <w:rPr>
          <w:rFonts w:ascii="Times New Roman" w:hAnsi="Times New Roman" w:cs="Times New Roman"/>
          <w:b/>
          <w:sz w:val="28"/>
          <w:szCs w:val="28"/>
        </w:rPr>
      </w:pPr>
      <w:r w:rsidRPr="00936CB1">
        <w:rPr>
          <w:rFonts w:ascii="Times New Roman" w:hAnsi="Times New Roman" w:cs="Times New Roman"/>
          <w:b/>
          <w:sz w:val="28"/>
          <w:szCs w:val="28"/>
        </w:rPr>
        <w:t>и действий (бездействия) учреждения, предоставляющего</w:t>
      </w:r>
    </w:p>
    <w:p w:rsidR="00300B55" w:rsidRPr="00936CB1" w:rsidRDefault="00300B55" w:rsidP="008A3436">
      <w:pPr>
        <w:pStyle w:val="ConsPlusNormal"/>
        <w:jc w:val="center"/>
        <w:rPr>
          <w:rFonts w:ascii="Times New Roman" w:hAnsi="Times New Roman" w:cs="Times New Roman"/>
          <w:b/>
          <w:sz w:val="28"/>
          <w:szCs w:val="28"/>
        </w:rPr>
      </w:pPr>
      <w:r w:rsidRPr="00936CB1">
        <w:rPr>
          <w:rFonts w:ascii="Times New Roman" w:hAnsi="Times New Roman" w:cs="Times New Roman"/>
          <w:b/>
          <w:sz w:val="28"/>
          <w:szCs w:val="28"/>
        </w:rPr>
        <w:t>государственную услугу, а также должностных лиц,</w:t>
      </w:r>
    </w:p>
    <w:p w:rsidR="00300B55" w:rsidRPr="00936CB1" w:rsidRDefault="00300B55" w:rsidP="008A3436">
      <w:pPr>
        <w:pStyle w:val="ConsPlusNormal"/>
        <w:jc w:val="center"/>
        <w:rPr>
          <w:rFonts w:ascii="Times New Roman" w:hAnsi="Times New Roman" w:cs="Times New Roman"/>
          <w:b/>
          <w:sz w:val="28"/>
          <w:szCs w:val="28"/>
        </w:rPr>
      </w:pPr>
      <w:r w:rsidRPr="00936CB1">
        <w:rPr>
          <w:rFonts w:ascii="Times New Roman" w:hAnsi="Times New Roman" w:cs="Times New Roman"/>
          <w:b/>
          <w:sz w:val="28"/>
          <w:szCs w:val="28"/>
        </w:rPr>
        <w:t>специалистов учреждения</w:t>
      </w:r>
    </w:p>
    <w:p w:rsidR="00300B55" w:rsidRPr="00936CB1" w:rsidRDefault="00300B55" w:rsidP="008A3436">
      <w:pPr>
        <w:pStyle w:val="ConsPlusNormal"/>
        <w:jc w:val="both"/>
        <w:rPr>
          <w:rFonts w:ascii="Times New Roman" w:hAnsi="Times New Roman" w:cs="Times New Roman"/>
          <w:sz w:val="28"/>
          <w:szCs w:val="28"/>
        </w:rPr>
      </w:pP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5.1. Заявитель имеет право на обжалование действий (бездействия) и решений, осуществляемых (принятых) в ходе предоставления государственной услуги, в досудебном (внесудебном) порядке путем обращения непосредственно к руководителю учреждения, в котором ему оказывается услуга, а также в департамент.</w:t>
      </w:r>
    </w:p>
    <w:p w:rsidR="00300B55" w:rsidRPr="00936CB1" w:rsidRDefault="00300B55" w:rsidP="008A3436">
      <w:pPr>
        <w:pStyle w:val="ConsPlusNormal"/>
        <w:ind w:firstLine="540"/>
        <w:jc w:val="both"/>
        <w:rPr>
          <w:rFonts w:ascii="Times New Roman" w:hAnsi="Times New Roman" w:cs="Times New Roman"/>
          <w:sz w:val="28"/>
          <w:szCs w:val="28"/>
        </w:rPr>
      </w:pPr>
      <w:bookmarkStart w:id="5" w:name="P218"/>
      <w:bookmarkEnd w:id="5"/>
      <w:r w:rsidRPr="00936CB1">
        <w:rPr>
          <w:rFonts w:ascii="Times New Roman" w:hAnsi="Times New Roman" w:cs="Times New Roman"/>
          <w:sz w:val="28"/>
          <w:szCs w:val="28"/>
        </w:rPr>
        <w:t>5.2. В досудебном (внесудебном) порядке заявитель может обжаловать решения, действия (бездействие):</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служащих государственного образовательного учреждения - директору государственного образовательного учреждения;</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директора государственного образовательного учреждения и его заместителей - директору департамента.</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xml:space="preserve">5.3. Заявитель может обратиться с </w:t>
      </w:r>
      <w:proofErr w:type="gramStart"/>
      <w:r w:rsidRPr="00936CB1">
        <w:rPr>
          <w:rFonts w:ascii="Times New Roman" w:hAnsi="Times New Roman" w:cs="Times New Roman"/>
          <w:sz w:val="28"/>
          <w:szCs w:val="28"/>
        </w:rPr>
        <w:t>жалобой</w:t>
      </w:r>
      <w:proofErr w:type="gramEnd"/>
      <w:r w:rsidRPr="00936CB1">
        <w:rPr>
          <w:rFonts w:ascii="Times New Roman" w:hAnsi="Times New Roman" w:cs="Times New Roman"/>
          <w:sz w:val="28"/>
          <w:szCs w:val="28"/>
        </w:rPr>
        <w:t xml:space="preserve"> в том числе в следующих случаях:</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а) нарушение срока регистрации запроса заявителя о предоставлении государственной услуги;</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б) нарушение срока предоставления государственной услуги;</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в) требование представления заявителем документов, не предусмотренных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г) отказ в приеме документов, представление которых предусмотрено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300B55" w:rsidRPr="00936CB1" w:rsidRDefault="00300B55" w:rsidP="008A3436">
      <w:pPr>
        <w:pStyle w:val="ConsPlusNormal"/>
        <w:ind w:firstLine="540"/>
        <w:jc w:val="both"/>
        <w:rPr>
          <w:rFonts w:ascii="Times New Roman" w:hAnsi="Times New Roman" w:cs="Times New Roman"/>
          <w:sz w:val="28"/>
          <w:szCs w:val="28"/>
        </w:rPr>
      </w:pPr>
      <w:proofErr w:type="gramStart"/>
      <w:r w:rsidRPr="00936CB1">
        <w:rPr>
          <w:rFonts w:ascii="Times New Roman" w:hAnsi="Times New Roman" w:cs="Times New Roman"/>
          <w:sz w:val="28"/>
          <w:szCs w:val="28"/>
        </w:rPr>
        <w:t>д)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Владимирской области;</w:t>
      </w:r>
      <w:proofErr w:type="gramEnd"/>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xml:space="preserve">е) 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Владимирской </w:t>
      </w:r>
      <w:r w:rsidRPr="00936CB1">
        <w:rPr>
          <w:rFonts w:ascii="Times New Roman" w:hAnsi="Times New Roman" w:cs="Times New Roman"/>
          <w:sz w:val="28"/>
          <w:szCs w:val="28"/>
        </w:rPr>
        <w:lastRenderedPageBreak/>
        <w:t>области</w:t>
      </w:r>
      <w:r w:rsidR="005D0D4E" w:rsidRPr="00936CB1">
        <w:rPr>
          <w:rFonts w:ascii="Times New Roman" w:hAnsi="Times New Roman" w:cs="Times New Roman"/>
          <w:sz w:val="28"/>
          <w:szCs w:val="28"/>
        </w:rPr>
        <w:t>.</w:t>
      </w:r>
    </w:p>
    <w:p w:rsidR="00300B55" w:rsidRPr="00936CB1" w:rsidRDefault="00300B55" w:rsidP="008A3436">
      <w:pPr>
        <w:pStyle w:val="ConsPlusNormal"/>
        <w:ind w:firstLine="540"/>
        <w:jc w:val="both"/>
        <w:rPr>
          <w:rFonts w:ascii="Times New Roman" w:hAnsi="Times New Roman" w:cs="Times New Roman"/>
          <w:sz w:val="28"/>
          <w:szCs w:val="28"/>
        </w:rPr>
      </w:pPr>
      <w:bookmarkStart w:id="6" w:name="P229"/>
      <w:bookmarkEnd w:id="6"/>
      <w:r w:rsidRPr="00936CB1">
        <w:rPr>
          <w:rFonts w:ascii="Times New Roman" w:hAnsi="Times New Roman" w:cs="Times New Roman"/>
          <w:sz w:val="28"/>
          <w:szCs w:val="28"/>
        </w:rPr>
        <w:t>5.4. Жалоба подается в письменной форме, в том числе при личном приеме заявителя, или в электронном виде.</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Жалоба должна содержать:</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а) наименование органа, предоставляющего государственную услугу, должностного лица органа, предоставляющего государственную услугу, либо государственного гражданского служащего, решения и действия (бездействие) которых обжалуются;</w:t>
      </w:r>
    </w:p>
    <w:p w:rsidR="00300B55" w:rsidRPr="00936CB1" w:rsidRDefault="00300B55" w:rsidP="008A3436">
      <w:pPr>
        <w:pStyle w:val="ConsPlusNormal"/>
        <w:ind w:firstLine="540"/>
        <w:jc w:val="both"/>
        <w:rPr>
          <w:rFonts w:ascii="Times New Roman" w:hAnsi="Times New Roman" w:cs="Times New Roman"/>
          <w:sz w:val="28"/>
          <w:szCs w:val="28"/>
        </w:rPr>
      </w:pPr>
      <w:proofErr w:type="gramStart"/>
      <w:r w:rsidRPr="00936CB1">
        <w:rPr>
          <w:rFonts w:ascii="Times New Roman" w:hAnsi="Times New Roman" w:cs="Times New Roman"/>
          <w:sz w:val="28"/>
          <w:szCs w:val="28"/>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в) сведения об обжалуемых решениях и действиях (бездействии) учреждения, предоставляющего государственную услугу, а также его должностных лиц, специалистов;</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г) доводы, на основании которых заявитель не согласен с решением и действием (бездействием) учреждения, предоставляющего государственную услугу, а также его должностных лиц, специалистов. Заявителем могут быть представлены документы (при наличии), подтверждающие доводы заявителя, либо их копии.</w:t>
      </w:r>
    </w:p>
    <w:p w:rsidR="00300B55" w:rsidRPr="00936CB1" w:rsidRDefault="00300B55" w:rsidP="008A3436">
      <w:pPr>
        <w:pStyle w:val="ConsPlusNormal"/>
        <w:ind w:firstLine="540"/>
        <w:jc w:val="both"/>
        <w:rPr>
          <w:rFonts w:ascii="Times New Roman" w:hAnsi="Times New Roman" w:cs="Times New Roman"/>
          <w:sz w:val="28"/>
          <w:szCs w:val="28"/>
        </w:rPr>
      </w:pPr>
      <w:bookmarkStart w:id="7" w:name="P235"/>
      <w:bookmarkEnd w:id="7"/>
      <w:r w:rsidRPr="00936CB1">
        <w:rPr>
          <w:rFonts w:ascii="Times New Roman" w:hAnsi="Times New Roman" w:cs="Times New Roman"/>
          <w:sz w:val="28"/>
          <w:szCs w:val="28"/>
        </w:rPr>
        <w:t>5.5. В случае</w:t>
      </w:r>
      <w:proofErr w:type="gramStart"/>
      <w:r w:rsidRPr="00936CB1">
        <w:rPr>
          <w:rFonts w:ascii="Times New Roman" w:hAnsi="Times New Roman" w:cs="Times New Roman"/>
          <w:sz w:val="28"/>
          <w:szCs w:val="28"/>
        </w:rPr>
        <w:t>,</w:t>
      </w:r>
      <w:proofErr w:type="gramEnd"/>
      <w:r w:rsidRPr="00936CB1">
        <w:rPr>
          <w:rFonts w:ascii="Times New Roman" w:hAnsi="Times New Roman" w:cs="Times New Roman"/>
          <w:sz w:val="28"/>
          <w:szCs w:val="28"/>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936CB1">
        <w:rPr>
          <w:rFonts w:ascii="Times New Roman" w:hAnsi="Times New Roman" w:cs="Times New Roman"/>
          <w:sz w:val="28"/>
          <w:szCs w:val="28"/>
        </w:rPr>
        <w:t>представлена</w:t>
      </w:r>
      <w:proofErr w:type="gramEnd"/>
      <w:r w:rsidRPr="00936CB1">
        <w:rPr>
          <w:rFonts w:ascii="Times New Roman" w:hAnsi="Times New Roman" w:cs="Times New Roman"/>
          <w:sz w:val="28"/>
          <w:szCs w:val="28"/>
        </w:rPr>
        <w:t>:</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а) оформленная в соответствии с законодательством Российской Федерации доверенность (для физических лиц);</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5.6. Прием жалоб в письменной форме осуществляется учреждением, предоставляющим государственную услугу, а также его должностными лицами, специалистами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xml:space="preserve">Время приема жалоб должно совпадать </w:t>
      </w:r>
      <w:proofErr w:type="gramStart"/>
      <w:r w:rsidRPr="00936CB1">
        <w:rPr>
          <w:rFonts w:ascii="Times New Roman" w:hAnsi="Times New Roman" w:cs="Times New Roman"/>
          <w:sz w:val="28"/>
          <w:szCs w:val="28"/>
        </w:rPr>
        <w:t>с</w:t>
      </w:r>
      <w:proofErr w:type="gramEnd"/>
      <w:r w:rsidRPr="00936CB1">
        <w:rPr>
          <w:rFonts w:ascii="Times New Roman" w:hAnsi="Times New Roman" w:cs="Times New Roman"/>
          <w:sz w:val="28"/>
          <w:szCs w:val="28"/>
        </w:rPr>
        <w:t xml:space="preserve"> временем предоставления государственных услуг.</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lastRenderedPageBreak/>
        <w:t>Жалоба в письменной форме может быть также направлена по почте.</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xml:space="preserve">При подаче жалобы в электронном виде документы, указанные в </w:t>
      </w:r>
      <w:hyperlink w:anchor="P235" w:history="1">
        <w:r w:rsidRPr="00936CB1">
          <w:rPr>
            <w:rFonts w:ascii="Times New Roman" w:hAnsi="Times New Roman" w:cs="Times New Roman"/>
            <w:sz w:val="28"/>
            <w:szCs w:val="28"/>
          </w:rPr>
          <w:t>пункте 5.5</w:t>
        </w:r>
      </w:hyperlink>
      <w:r w:rsidRPr="00936CB1">
        <w:rPr>
          <w:rFonts w:ascii="Times New Roman" w:hAnsi="Times New Roman" w:cs="Times New Roman"/>
          <w:sz w:val="28"/>
          <w:szCs w:val="28"/>
        </w:rPr>
        <w:t xml:space="preserve"> настоящего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5.7. Жалоба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государственным образовательным учреждением.</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В случае обжалования отказа государственного образовательного учреждения, его должностного лица, специалиста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Основания для приостановления рассмотрения жалобы отсутствуют.</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5.8. Заявитель имеет право на получение информации и документов, необходимых для обоснования и рассмотрения жалобы.</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5.9. По результатам рассмотрения жалобы государственное образовательное учреждение принимает одно из следующих решений:</w:t>
      </w:r>
    </w:p>
    <w:p w:rsidR="00300B55" w:rsidRPr="00936CB1" w:rsidRDefault="00300B55" w:rsidP="008A3436">
      <w:pPr>
        <w:pStyle w:val="ConsPlusNormal"/>
        <w:ind w:firstLine="540"/>
        <w:jc w:val="both"/>
        <w:rPr>
          <w:rFonts w:ascii="Times New Roman" w:hAnsi="Times New Roman" w:cs="Times New Roman"/>
          <w:sz w:val="28"/>
          <w:szCs w:val="28"/>
        </w:rPr>
      </w:pPr>
      <w:proofErr w:type="gramStart"/>
      <w:r w:rsidRPr="00936CB1">
        <w:rPr>
          <w:rFonts w:ascii="Times New Roman" w:hAnsi="Times New Roman" w:cs="Times New Roman"/>
          <w:sz w:val="28"/>
          <w:szCs w:val="28"/>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Владимирской области, а также в иных формах;</w:t>
      </w:r>
      <w:proofErr w:type="gramEnd"/>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2) отказывает в удовлетворении жалобы.</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При удовлетворении жалобы государственное образовательное учреждение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5.10. Государственное образовательное учреждение отказывает в удовлетворении жалобы в следующих случаях:</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в) наличие решения по жалобе, принятого ранее в отношении того же заявителя и по тому же предмету жалобы.</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lastRenderedPageBreak/>
        <w:t xml:space="preserve">5.11. Рассмотрение жалоб осуществляется должностными лицами, указанными в </w:t>
      </w:r>
      <w:hyperlink w:anchor="P218" w:history="1">
        <w:r w:rsidRPr="00936CB1">
          <w:rPr>
            <w:rFonts w:ascii="Times New Roman" w:hAnsi="Times New Roman" w:cs="Times New Roman"/>
            <w:sz w:val="28"/>
            <w:szCs w:val="28"/>
          </w:rPr>
          <w:t>пункте 5.2</w:t>
        </w:r>
      </w:hyperlink>
      <w:r w:rsidRPr="00936CB1">
        <w:rPr>
          <w:rFonts w:ascii="Times New Roman" w:hAnsi="Times New Roman" w:cs="Times New Roman"/>
          <w:sz w:val="28"/>
          <w:szCs w:val="28"/>
        </w:rPr>
        <w:t xml:space="preserve"> настоящего административного регламента.</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xml:space="preserve">5.12. В случае установления в ходе или по результатам </w:t>
      </w:r>
      <w:proofErr w:type="gramStart"/>
      <w:r w:rsidRPr="00936CB1">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936CB1">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5.13. Ответ по результатам рассмотрения жалобы направляется заявителю не позднее дня, следующего за днем принятия решения, в письменной форме.</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В ответе по результатам рассмотрения жалобы указываются:</w:t>
      </w:r>
    </w:p>
    <w:p w:rsidR="00300B55" w:rsidRPr="00936CB1" w:rsidRDefault="00300B55" w:rsidP="008A3436">
      <w:pPr>
        <w:pStyle w:val="ConsPlusNormal"/>
        <w:ind w:firstLine="540"/>
        <w:jc w:val="both"/>
        <w:rPr>
          <w:rFonts w:ascii="Times New Roman" w:hAnsi="Times New Roman" w:cs="Times New Roman"/>
          <w:sz w:val="28"/>
          <w:szCs w:val="28"/>
        </w:rPr>
      </w:pPr>
      <w:proofErr w:type="gramStart"/>
      <w:r w:rsidRPr="00936CB1">
        <w:rPr>
          <w:rFonts w:ascii="Times New Roman" w:hAnsi="Times New Roman" w:cs="Times New Roman"/>
          <w:sz w:val="28"/>
          <w:szCs w:val="28"/>
        </w:rPr>
        <w:t>а) наименование государственного образовательного учреждения, должность, фамилия, имя, отчество (при наличии) его должностного лица, специалиста, принявшего решение по жалобе;</w:t>
      </w:r>
      <w:proofErr w:type="gramEnd"/>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б) номер, дата, место принятия решения, включая сведения о должностном лице, специалисте, решение или действие (бездействие) которого обжалуется;</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в) фамилия, имя, отчество (при наличии) или наименование заявителя;</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г) основания для принятия решения по жалобе;</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д) принятое по жалобе решение;</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ж) сведения о порядке обжалования принятого по жалобе решения.</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должностным лицом государственного образовательного учреждения.</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государственного образовательного учреждения, вид которой установлен законодательством Российской Федерации.</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5.14. Решение по результатам рассмотрения жалобы заявитель вправе обжаловать в судебном порядке.</w:t>
      </w:r>
    </w:p>
    <w:p w:rsidR="00300B55" w:rsidRPr="00936CB1" w:rsidRDefault="00300B55" w:rsidP="008A3436">
      <w:pPr>
        <w:pStyle w:val="ConsPlusNormal"/>
        <w:ind w:firstLine="540"/>
        <w:jc w:val="both"/>
        <w:rPr>
          <w:rFonts w:ascii="Times New Roman" w:hAnsi="Times New Roman" w:cs="Times New Roman"/>
          <w:sz w:val="28"/>
          <w:szCs w:val="28"/>
        </w:rPr>
      </w:pPr>
      <w:r w:rsidRPr="00936CB1">
        <w:rPr>
          <w:rFonts w:ascii="Times New Roman" w:hAnsi="Times New Roman" w:cs="Times New Roman"/>
          <w:sz w:val="28"/>
          <w:szCs w:val="28"/>
        </w:rPr>
        <w:t xml:space="preserve">5.15. Информирование заявителей о порядке подачи и рассмотрения жалобы осуществляется государственным образовательным учреждением посредством размещения информации на стендах в месте предоставления государственной услуги, на официальном сайте в сети </w:t>
      </w:r>
      <w:r w:rsidR="004262EA" w:rsidRPr="00936CB1">
        <w:rPr>
          <w:rFonts w:ascii="Times New Roman" w:hAnsi="Times New Roman" w:cs="Times New Roman"/>
          <w:sz w:val="28"/>
          <w:szCs w:val="28"/>
        </w:rPr>
        <w:t>«</w:t>
      </w:r>
      <w:r w:rsidRPr="00936CB1">
        <w:rPr>
          <w:rFonts w:ascii="Times New Roman" w:hAnsi="Times New Roman" w:cs="Times New Roman"/>
          <w:sz w:val="28"/>
          <w:szCs w:val="28"/>
        </w:rPr>
        <w:t>Интернет</w:t>
      </w:r>
      <w:r w:rsidR="004262EA" w:rsidRPr="00936CB1">
        <w:rPr>
          <w:rFonts w:ascii="Times New Roman" w:hAnsi="Times New Roman" w:cs="Times New Roman"/>
          <w:sz w:val="28"/>
          <w:szCs w:val="28"/>
        </w:rPr>
        <w:t>»</w:t>
      </w:r>
      <w:r w:rsidRPr="00936CB1">
        <w:rPr>
          <w:rFonts w:ascii="Times New Roman" w:hAnsi="Times New Roman" w:cs="Times New Roman"/>
          <w:sz w:val="28"/>
          <w:szCs w:val="28"/>
        </w:rPr>
        <w:t>, на Едином портале государственных и муниципальных услуг (функций).</w:t>
      </w:r>
    </w:p>
    <w:p w:rsidR="005D0D4E" w:rsidRPr="00936CB1" w:rsidRDefault="005D0D4E" w:rsidP="005D0D4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6CB1">
        <w:rPr>
          <w:rFonts w:ascii="Times New Roman" w:eastAsia="Times New Roman" w:hAnsi="Times New Roman" w:cs="Times New Roman"/>
          <w:sz w:val="28"/>
          <w:szCs w:val="28"/>
          <w:lang w:eastAsia="ru-RU"/>
        </w:rPr>
        <w:t xml:space="preserve">5.16. Жалобы и обращения заинтересованных лиц рассматриваются в соответствии с требованиями Федерального закона от 27.07.2010 №  210-ФЗ                      </w:t>
      </w:r>
      <w:r w:rsidR="004262EA" w:rsidRPr="00936CB1">
        <w:rPr>
          <w:rFonts w:ascii="Times New Roman" w:eastAsia="Times New Roman" w:hAnsi="Times New Roman" w:cs="Times New Roman"/>
          <w:sz w:val="28"/>
          <w:szCs w:val="28"/>
          <w:lang w:eastAsia="ru-RU"/>
        </w:rPr>
        <w:t>«</w:t>
      </w:r>
      <w:r w:rsidRPr="00936CB1">
        <w:rPr>
          <w:rFonts w:ascii="Times New Roman" w:eastAsia="Times New Roman" w:hAnsi="Times New Roman" w:cs="Times New Roman"/>
          <w:sz w:val="28"/>
          <w:szCs w:val="28"/>
          <w:lang w:eastAsia="ru-RU"/>
        </w:rPr>
        <w:t>Об организации предоставления государственных и муниципальных услуг</w:t>
      </w:r>
      <w:r w:rsidR="004262EA" w:rsidRPr="00936CB1">
        <w:rPr>
          <w:rFonts w:ascii="Times New Roman" w:eastAsia="Times New Roman" w:hAnsi="Times New Roman" w:cs="Times New Roman"/>
          <w:sz w:val="28"/>
          <w:szCs w:val="28"/>
          <w:lang w:eastAsia="ru-RU"/>
        </w:rPr>
        <w:t>»</w:t>
      </w:r>
      <w:r w:rsidRPr="00936CB1">
        <w:rPr>
          <w:rFonts w:ascii="Times New Roman" w:eastAsia="Times New Roman" w:hAnsi="Times New Roman" w:cs="Times New Roman"/>
          <w:sz w:val="28"/>
          <w:szCs w:val="28"/>
          <w:lang w:eastAsia="ru-RU"/>
        </w:rPr>
        <w:t>.</w:t>
      </w:r>
    </w:p>
    <w:p w:rsidR="00932B92" w:rsidRPr="00936CB1" w:rsidRDefault="00932B92" w:rsidP="005D0D4E">
      <w:pPr>
        <w:pStyle w:val="ConsPlusNormal"/>
        <w:ind w:left="4962"/>
        <w:jc w:val="center"/>
        <w:outlineLvl w:val="1"/>
        <w:rPr>
          <w:rFonts w:ascii="Times New Roman" w:hAnsi="Times New Roman" w:cs="Times New Roman"/>
          <w:sz w:val="28"/>
          <w:szCs w:val="28"/>
        </w:rPr>
      </w:pPr>
    </w:p>
    <w:p w:rsidR="00300B55" w:rsidRPr="00936CB1" w:rsidRDefault="00300B55" w:rsidP="005D0D4E">
      <w:pPr>
        <w:pStyle w:val="ConsPlusNormal"/>
        <w:ind w:left="4962"/>
        <w:jc w:val="center"/>
        <w:outlineLvl w:val="1"/>
        <w:rPr>
          <w:rFonts w:ascii="Times New Roman" w:hAnsi="Times New Roman" w:cs="Times New Roman"/>
          <w:sz w:val="28"/>
          <w:szCs w:val="28"/>
        </w:rPr>
      </w:pPr>
      <w:r w:rsidRPr="00936CB1">
        <w:rPr>
          <w:rFonts w:ascii="Times New Roman" w:hAnsi="Times New Roman" w:cs="Times New Roman"/>
          <w:sz w:val="28"/>
          <w:szCs w:val="28"/>
        </w:rPr>
        <w:lastRenderedPageBreak/>
        <w:t xml:space="preserve">Приложение </w:t>
      </w:r>
      <w:r w:rsidR="008A3436" w:rsidRPr="00936CB1">
        <w:rPr>
          <w:rFonts w:ascii="Times New Roman" w:hAnsi="Times New Roman" w:cs="Times New Roman"/>
          <w:sz w:val="28"/>
          <w:szCs w:val="28"/>
        </w:rPr>
        <w:t>№</w:t>
      </w:r>
      <w:r w:rsidRPr="00936CB1">
        <w:rPr>
          <w:rFonts w:ascii="Times New Roman" w:hAnsi="Times New Roman" w:cs="Times New Roman"/>
          <w:sz w:val="28"/>
          <w:szCs w:val="28"/>
        </w:rPr>
        <w:t xml:space="preserve"> </w:t>
      </w:r>
      <w:r w:rsidR="005D0D4E" w:rsidRPr="00936CB1">
        <w:rPr>
          <w:rFonts w:ascii="Times New Roman" w:hAnsi="Times New Roman" w:cs="Times New Roman"/>
          <w:sz w:val="28"/>
          <w:szCs w:val="28"/>
        </w:rPr>
        <w:t>1</w:t>
      </w:r>
    </w:p>
    <w:p w:rsidR="00300B55" w:rsidRPr="00936CB1" w:rsidRDefault="00300B55" w:rsidP="005D0D4E">
      <w:pPr>
        <w:pStyle w:val="ConsPlusNormal"/>
        <w:ind w:left="4962"/>
        <w:jc w:val="center"/>
        <w:rPr>
          <w:rFonts w:ascii="Times New Roman" w:hAnsi="Times New Roman" w:cs="Times New Roman"/>
          <w:sz w:val="28"/>
          <w:szCs w:val="28"/>
        </w:rPr>
      </w:pPr>
      <w:r w:rsidRPr="00936CB1">
        <w:rPr>
          <w:rFonts w:ascii="Times New Roman" w:hAnsi="Times New Roman" w:cs="Times New Roman"/>
          <w:sz w:val="28"/>
          <w:szCs w:val="28"/>
        </w:rPr>
        <w:t>к административному регламенту</w:t>
      </w:r>
    </w:p>
    <w:p w:rsidR="00300B55" w:rsidRPr="00936CB1" w:rsidRDefault="00300B55" w:rsidP="005D0D4E">
      <w:pPr>
        <w:pStyle w:val="ConsPlusNonformat"/>
        <w:ind w:left="4962"/>
        <w:jc w:val="center"/>
        <w:rPr>
          <w:rFonts w:ascii="Times New Roman" w:hAnsi="Times New Roman" w:cs="Times New Roman"/>
          <w:sz w:val="28"/>
          <w:szCs w:val="28"/>
        </w:rPr>
      </w:pPr>
      <w:r w:rsidRPr="00936CB1">
        <w:rPr>
          <w:rFonts w:ascii="Times New Roman" w:hAnsi="Times New Roman" w:cs="Times New Roman"/>
          <w:sz w:val="28"/>
          <w:szCs w:val="28"/>
        </w:rPr>
        <w:t>Рекомендуемая форма</w:t>
      </w:r>
    </w:p>
    <w:p w:rsidR="00300B55" w:rsidRPr="00936CB1" w:rsidRDefault="00300B55" w:rsidP="008A3436">
      <w:pPr>
        <w:pStyle w:val="ConsPlusNonformat"/>
        <w:jc w:val="both"/>
        <w:rPr>
          <w:rFonts w:ascii="Times New Roman" w:hAnsi="Times New Roman" w:cs="Times New Roman"/>
          <w:sz w:val="28"/>
          <w:szCs w:val="28"/>
        </w:rPr>
      </w:pPr>
    </w:p>
    <w:p w:rsidR="00300B55" w:rsidRPr="00936CB1" w:rsidRDefault="00300B55" w:rsidP="008A3436">
      <w:pPr>
        <w:pStyle w:val="ConsPlusNonformat"/>
        <w:jc w:val="both"/>
        <w:rPr>
          <w:rFonts w:ascii="Times New Roman" w:hAnsi="Times New Roman" w:cs="Times New Roman"/>
          <w:sz w:val="28"/>
          <w:szCs w:val="28"/>
        </w:rPr>
      </w:pPr>
      <w:r w:rsidRPr="00936CB1">
        <w:rPr>
          <w:rFonts w:ascii="Times New Roman" w:hAnsi="Times New Roman" w:cs="Times New Roman"/>
          <w:sz w:val="28"/>
          <w:szCs w:val="28"/>
        </w:rPr>
        <w:t xml:space="preserve">                                     </w:t>
      </w:r>
      <w:proofErr w:type="gramStart"/>
      <w:r w:rsidRPr="00936CB1">
        <w:rPr>
          <w:rFonts w:ascii="Times New Roman" w:hAnsi="Times New Roman" w:cs="Times New Roman"/>
          <w:sz w:val="28"/>
          <w:szCs w:val="28"/>
        </w:rPr>
        <w:t>В государственное казенное (бюджетное,</w:t>
      </w:r>
      <w:proofErr w:type="gramEnd"/>
    </w:p>
    <w:p w:rsidR="00300B55" w:rsidRPr="00936CB1" w:rsidRDefault="00300B55" w:rsidP="008A3436">
      <w:pPr>
        <w:pStyle w:val="ConsPlusNonformat"/>
        <w:jc w:val="both"/>
        <w:rPr>
          <w:rFonts w:ascii="Times New Roman" w:hAnsi="Times New Roman" w:cs="Times New Roman"/>
          <w:sz w:val="28"/>
          <w:szCs w:val="28"/>
        </w:rPr>
      </w:pPr>
      <w:r w:rsidRPr="00936CB1">
        <w:rPr>
          <w:rFonts w:ascii="Times New Roman" w:hAnsi="Times New Roman" w:cs="Times New Roman"/>
          <w:sz w:val="28"/>
          <w:szCs w:val="28"/>
        </w:rPr>
        <w:t xml:space="preserve">                                     автономное) образовательное учреждение</w:t>
      </w:r>
    </w:p>
    <w:p w:rsidR="00300B55" w:rsidRPr="00936CB1" w:rsidRDefault="00300B55" w:rsidP="008A3436">
      <w:pPr>
        <w:pStyle w:val="ConsPlusNonformat"/>
        <w:jc w:val="both"/>
        <w:rPr>
          <w:rFonts w:ascii="Times New Roman" w:hAnsi="Times New Roman" w:cs="Times New Roman"/>
          <w:sz w:val="28"/>
          <w:szCs w:val="28"/>
        </w:rPr>
      </w:pPr>
      <w:r w:rsidRPr="00936CB1">
        <w:rPr>
          <w:rFonts w:ascii="Times New Roman" w:hAnsi="Times New Roman" w:cs="Times New Roman"/>
          <w:sz w:val="28"/>
          <w:szCs w:val="28"/>
        </w:rPr>
        <w:t xml:space="preserve">                                     ______________________________________</w:t>
      </w:r>
    </w:p>
    <w:p w:rsidR="00300B55" w:rsidRPr="00936CB1" w:rsidRDefault="00300B55" w:rsidP="008A3436">
      <w:pPr>
        <w:pStyle w:val="ConsPlusNonformat"/>
        <w:jc w:val="both"/>
        <w:rPr>
          <w:rFonts w:ascii="Times New Roman" w:hAnsi="Times New Roman" w:cs="Times New Roman"/>
          <w:sz w:val="28"/>
          <w:szCs w:val="28"/>
        </w:rPr>
      </w:pPr>
      <w:r w:rsidRPr="00936CB1">
        <w:rPr>
          <w:rFonts w:ascii="Times New Roman" w:hAnsi="Times New Roman" w:cs="Times New Roman"/>
          <w:sz w:val="28"/>
          <w:szCs w:val="28"/>
        </w:rPr>
        <w:t xml:space="preserve">                                         </w:t>
      </w:r>
      <w:proofErr w:type="gramStart"/>
      <w:r w:rsidRPr="00936CB1">
        <w:rPr>
          <w:rFonts w:ascii="Times New Roman" w:hAnsi="Times New Roman" w:cs="Times New Roman"/>
          <w:sz w:val="28"/>
          <w:szCs w:val="28"/>
        </w:rPr>
        <w:t>(наименование государственного</w:t>
      </w:r>
      <w:proofErr w:type="gramEnd"/>
    </w:p>
    <w:p w:rsidR="00300B55" w:rsidRPr="00936CB1" w:rsidRDefault="00300B55" w:rsidP="008A3436">
      <w:pPr>
        <w:pStyle w:val="ConsPlusNonformat"/>
        <w:jc w:val="both"/>
        <w:rPr>
          <w:rFonts w:ascii="Times New Roman" w:hAnsi="Times New Roman" w:cs="Times New Roman"/>
          <w:sz w:val="28"/>
          <w:szCs w:val="28"/>
        </w:rPr>
      </w:pPr>
      <w:r w:rsidRPr="00936CB1">
        <w:rPr>
          <w:rFonts w:ascii="Times New Roman" w:hAnsi="Times New Roman" w:cs="Times New Roman"/>
          <w:sz w:val="28"/>
          <w:szCs w:val="28"/>
        </w:rPr>
        <w:t xml:space="preserve">                                           образовательного учреждения)</w:t>
      </w:r>
    </w:p>
    <w:p w:rsidR="00300B55" w:rsidRPr="00936CB1" w:rsidRDefault="00300B55" w:rsidP="008A3436">
      <w:pPr>
        <w:pStyle w:val="ConsPlusNonformat"/>
        <w:jc w:val="both"/>
        <w:rPr>
          <w:rFonts w:ascii="Times New Roman" w:hAnsi="Times New Roman" w:cs="Times New Roman"/>
          <w:sz w:val="28"/>
          <w:szCs w:val="28"/>
        </w:rPr>
      </w:pPr>
      <w:r w:rsidRPr="00936CB1">
        <w:rPr>
          <w:rFonts w:ascii="Times New Roman" w:hAnsi="Times New Roman" w:cs="Times New Roman"/>
          <w:sz w:val="28"/>
          <w:szCs w:val="28"/>
        </w:rPr>
        <w:t xml:space="preserve">                                     ______________________________________</w:t>
      </w:r>
    </w:p>
    <w:p w:rsidR="00300B55" w:rsidRPr="00936CB1" w:rsidRDefault="00300B55" w:rsidP="008A3436">
      <w:pPr>
        <w:pStyle w:val="ConsPlusNonformat"/>
        <w:jc w:val="both"/>
        <w:rPr>
          <w:rFonts w:ascii="Times New Roman" w:hAnsi="Times New Roman" w:cs="Times New Roman"/>
          <w:sz w:val="28"/>
          <w:szCs w:val="28"/>
        </w:rPr>
      </w:pPr>
      <w:r w:rsidRPr="00936CB1">
        <w:rPr>
          <w:rFonts w:ascii="Times New Roman" w:hAnsi="Times New Roman" w:cs="Times New Roman"/>
          <w:sz w:val="28"/>
          <w:szCs w:val="28"/>
        </w:rPr>
        <w:t xml:space="preserve">                                     ______________________________________</w:t>
      </w:r>
    </w:p>
    <w:p w:rsidR="00300B55" w:rsidRPr="00936CB1" w:rsidRDefault="00300B55" w:rsidP="008A3436">
      <w:pPr>
        <w:pStyle w:val="ConsPlusNonformat"/>
        <w:jc w:val="both"/>
        <w:rPr>
          <w:rFonts w:ascii="Times New Roman" w:hAnsi="Times New Roman" w:cs="Times New Roman"/>
          <w:sz w:val="28"/>
          <w:szCs w:val="28"/>
        </w:rPr>
      </w:pPr>
      <w:r w:rsidRPr="00936CB1">
        <w:rPr>
          <w:rFonts w:ascii="Times New Roman" w:hAnsi="Times New Roman" w:cs="Times New Roman"/>
          <w:sz w:val="28"/>
          <w:szCs w:val="28"/>
        </w:rPr>
        <w:t xml:space="preserve">                                       </w:t>
      </w:r>
      <w:proofErr w:type="gramStart"/>
      <w:r w:rsidRPr="00936CB1">
        <w:rPr>
          <w:rFonts w:ascii="Times New Roman" w:hAnsi="Times New Roman" w:cs="Times New Roman"/>
          <w:sz w:val="28"/>
          <w:szCs w:val="28"/>
        </w:rPr>
        <w:t>фамилия, имя, отчество (при наличии</w:t>
      </w:r>
      <w:proofErr w:type="gramEnd"/>
    </w:p>
    <w:p w:rsidR="00300B55" w:rsidRPr="00936CB1" w:rsidRDefault="00300B55" w:rsidP="008A3436">
      <w:pPr>
        <w:pStyle w:val="ConsPlusNonformat"/>
        <w:jc w:val="both"/>
        <w:rPr>
          <w:rFonts w:ascii="Times New Roman" w:hAnsi="Times New Roman" w:cs="Times New Roman"/>
          <w:sz w:val="28"/>
          <w:szCs w:val="28"/>
        </w:rPr>
      </w:pPr>
      <w:r w:rsidRPr="00936CB1">
        <w:rPr>
          <w:rFonts w:ascii="Times New Roman" w:hAnsi="Times New Roman" w:cs="Times New Roman"/>
          <w:sz w:val="28"/>
          <w:szCs w:val="28"/>
        </w:rPr>
        <w:t xml:space="preserve">                                               последнего) заявителя</w:t>
      </w:r>
    </w:p>
    <w:p w:rsidR="00300B55" w:rsidRPr="00936CB1" w:rsidRDefault="00300B55" w:rsidP="008A3436">
      <w:pPr>
        <w:pStyle w:val="ConsPlusNonformat"/>
        <w:jc w:val="both"/>
        <w:rPr>
          <w:rFonts w:ascii="Times New Roman" w:hAnsi="Times New Roman" w:cs="Times New Roman"/>
          <w:sz w:val="28"/>
          <w:szCs w:val="28"/>
        </w:rPr>
      </w:pPr>
      <w:r w:rsidRPr="00936CB1">
        <w:rPr>
          <w:rFonts w:ascii="Times New Roman" w:hAnsi="Times New Roman" w:cs="Times New Roman"/>
          <w:sz w:val="28"/>
          <w:szCs w:val="28"/>
        </w:rPr>
        <w:t xml:space="preserve">                                     _____________________________________,</w:t>
      </w:r>
    </w:p>
    <w:p w:rsidR="00300B55" w:rsidRPr="00936CB1" w:rsidRDefault="00300B55" w:rsidP="008A3436">
      <w:pPr>
        <w:pStyle w:val="ConsPlusNonformat"/>
        <w:jc w:val="both"/>
        <w:rPr>
          <w:rFonts w:ascii="Times New Roman" w:hAnsi="Times New Roman" w:cs="Times New Roman"/>
          <w:sz w:val="28"/>
          <w:szCs w:val="28"/>
        </w:rPr>
      </w:pPr>
      <w:r w:rsidRPr="00936CB1">
        <w:rPr>
          <w:rFonts w:ascii="Times New Roman" w:hAnsi="Times New Roman" w:cs="Times New Roman"/>
          <w:sz w:val="28"/>
          <w:szCs w:val="28"/>
        </w:rPr>
        <w:t xml:space="preserve">                                     </w:t>
      </w:r>
      <w:proofErr w:type="gramStart"/>
      <w:r w:rsidRPr="00936CB1">
        <w:rPr>
          <w:rFonts w:ascii="Times New Roman" w:hAnsi="Times New Roman" w:cs="Times New Roman"/>
          <w:sz w:val="28"/>
          <w:szCs w:val="28"/>
        </w:rPr>
        <w:t>проживающего</w:t>
      </w:r>
      <w:proofErr w:type="gramEnd"/>
      <w:r w:rsidRPr="00936CB1">
        <w:rPr>
          <w:rFonts w:ascii="Times New Roman" w:hAnsi="Times New Roman" w:cs="Times New Roman"/>
          <w:sz w:val="28"/>
          <w:szCs w:val="28"/>
        </w:rPr>
        <w:t xml:space="preserve"> по адресу:</w:t>
      </w:r>
    </w:p>
    <w:p w:rsidR="00300B55" w:rsidRPr="00936CB1" w:rsidRDefault="00300B55" w:rsidP="008A3436">
      <w:pPr>
        <w:pStyle w:val="ConsPlusNonformat"/>
        <w:jc w:val="both"/>
        <w:rPr>
          <w:rFonts w:ascii="Times New Roman" w:hAnsi="Times New Roman" w:cs="Times New Roman"/>
          <w:sz w:val="28"/>
          <w:szCs w:val="28"/>
        </w:rPr>
      </w:pPr>
      <w:r w:rsidRPr="00936CB1">
        <w:rPr>
          <w:rFonts w:ascii="Times New Roman" w:hAnsi="Times New Roman" w:cs="Times New Roman"/>
          <w:sz w:val="28"/>
          <w:szCs w:val="28"/>
        </w:rPr>
        <w:t xml:space="preserve">                                     ______________________________________</w:t>
      </w:r>
    </w:p>
    <w:p w:rsidR="00300B55" w:rsidRPr="00936CB1" w:rsidRDefault="00300B55" w:rsidP="008A3436">
      <w:pPr>
        <w:pStyle w:val="ConsPlusNonformat"/>
        <w:jc w:val="both"/>
        <w:rPr>
          <w:rFonts w:ascii="Times New Roman" w:hAnsi="Times New Roman" w:cs="Times New Roman"/>
          <w:sz w:val="28"/>
          <w:szCs w:val="28"/>
        </w:rPr>
      </w:pPr>
      <w:r w:rsidRPr="00936CB1">
        <w:rPr>
          <w:rFonts w:ascii="Times New Roman" w:hAnsi="Times New Roman" w:cs="Times New Roman"/>
          <w:sz w:val="28"/>
          <w:szCs w:val="28"/>
        </w:rPr>
        <w:t xml:space="preserve">                                      почтовый адрес заявителя с индексом</w:t>
      </w:r>
    </w:p>
    <w:p w:rsidR="00300B55" w:rsidRPr="00936CB1" w:rsidRDefault="00300B55" w:rsidP="008A3436">
      <w:pPr>
        <w:pStyle w:val="ConsPlusNonformat"/>
        <w:jc w:val="both"/>
        <w:rPr>
          <w:rFonts w:ascii="Times New Roman" w:hAnsi="Times New Roman" w:cs="Times New Roman"/>
          <w:sz w:val="28"/>
          <w:szCs w:val="28"/>
        </w:rPr>
      </w:pPr>
      <w:r w:rsidRPr="00936CB1">
        <w:rPr>
          <w:rFonts w:ascii="Times New Roman" w:hAnsi="Times New Roman" w:cs="Times New Roman"/>
          <w:sz w:val="28"/>
          <w:szCs w:val="28"/>
        </w:rPr>
        <w:t xml:space="preserve">                                     ______________________________________</w:t>
      </w:r>
    </w:p>
    <w:p w:rsidR="00300B55" w:rsidRPr="00936CB1" w:rsidRDefault="00300B55" w:rsidP="008A3436">
      <w:pPr>
        <w:pStyle w:val="ConsPlusNonformat"/>
        <w:jc w:val="both"/>
        <w:rPr>
          <w:rFonts w:ascii="Times New Roman" w:hAnsi="Times New Roman" w:cs="Times New Roman"/>
          <w:sz w:val="28"/>
          <w:szCs w:val="28"/>
        </w:rPr>
      </w:pPr>
      <w:r w:rsidRPr="00936CB1">
        <w:rPr>
          <w:rFonts w:ascii="Times New Roman" w:hAnsi="Times New Roman" w:cs="Times New Roman"/>
          <w:sz w:val="28"/>
          <w:szCs w:val="28"/>
        </w:rPr>
        <w:t xml:space="preserve">                                       </w:t>
      </w:r>
      <w:proofErr w:type="gramStart"/>
      <w:r w:rsidRPr="00936CB1">
        <w:rPr>
          <w:rFonts w:ascii="Times New Roman" w:hAnsi="Times New Roman" w:cs="Times New Roman"/>
          <w:sz w:val="28"/>
          <w:szCs w:val="28"/>
        </w:rPr>
        <w:t>(указывается, если заявитель хочет</w:t>
      </w:r>
      <w:proofErr w:type="gramEnd"/>
    </w:p>
    <w:p w:rsidR="00300B55" w:rsidRPr="00936CB1" w:rsidRDefault="00300B55" w:rsidP="008A3436">
      <w:pPr>
        <w:pStyle w:val="ConsPlusNonformat"/>
        <w:jc w:val="both"/>
        <w:rPr>
          <w:rFonts w:ascii="Times New Roman" w:hAnsi="Times New Roman" w:cs="Times New Roman"/>
          <w:sz w:val="28"/>
          <w:szCs w:val="28"/>
        </w:rPr>
      </w:pPr>
      <w:r w:rsidRPr="00936CB1">
        <w:rPr>
          <w:rFonts w:ascii="Times New Roman" w:hAnsi="Times New Roman" w:cs="Times New Roman"/>
          <w:sz w:val="28"/>
          <w:szCs w:val="28"/>
        </w:rPr>
        <w:t xml:space="preserve">                                                  получить ответ</w:t>
      </w:r>
    </w:p>
    <w:p w:rsidR="00300B55" w:rsidRPr="00936CB1" w:rsidRDefault="00300B55" w:rsidP="008A3436">
      <w:pPr>
        <w:pStyle w:val="ConsPlusNonformat"/>
        <w:jc w:val="both"/>
        <w:rPr>
          <w:rFonts w:ascii="Times New Roman" w:hAnsi="Times New Roman" w:cs="Times New Roman"/>
          <w:sz w:val="28"/>
          <w:szCs w:val="28"/>
        </w:rPr>
      </w:pPr>
      <w:r w:rsidRPr="00936CB1">
        <w:rPr>
          <w:rFonts w:ascii="Times New Roman" w:hAnsi="Times New Roman" w:cs="Times New Roman"/>
          <w:sz w:val="28"/>
          <w:szCs w:val="28"/>
        </w:rPr>
        <w:t xml:space="preserve">                                     ______________________________________</w:t>
      </w:r>
    </w:p>
    <w:p w:rsidR="00300B55" w:rsidRPr="00936CB1" w:rsidRDefault="00300B55" w:rsidP="008A3436">
      <w:pPr>
        <w:pStyle w:val="ConsPlusNonformat"/>
        <w:jc w:val="both"/>
        <w:rPr>
          <w:rFonts w:ascii="Times New Roman" w:hAnsi="Times New Roman" w:cs="Times New Roman"/>
          <w:sz w:val="28"/>
          <w:szCs w:val="28"/>
        </w:rPr>
      </w:pPr>
      <w:r w:rsidRPr="00936CB1">
        <w:rPr>
          <w:rFonts w:ascii="Times New Roman" w:hAnsi="Times New Roman" w:cs="Times New Roman"/>
          <w:sz w:val="28"/>
          <w:szCs w:val="28"/>
        </w:rPr>
        <w:t xml:space="preserve">                                      в письменной форме) или </w:t>
      </w:r>
      <w:proofErr w:type="gramStart"/>
      <w:r w:rsidRPr="00936CB1">
        <w:rPr>
          <w:rFonts w:ascii="Times New Roman" w:hAnsi="Times New Roman" w:cs="Times New Roman"/>
          <w:sz w:val="28"/>
          <w:szCs w:val="28"/>
        </w:rPr>
        <w:t>электронный</w:t>
      </w:r>
      <w:proofErr w:type="gramEnd"/>
    </w:p>
    <w:p w:rsidR="00300B55" w:rsidRPr="00936CB1" w:rsidRDefault="00300B55" w:rsidP="008A3436">
      <w:pPr>
        <w:pStyle w:val="ConsPlusNonformat"/>
        <w:jc w:val="both"/>
        <w:rPr>
          <w:rFonts w:ascii="Times New Roman" w:hAnsi="Times New Roman" w:cs="Times New Roman"/>
          <w:sz w:val="28"/>
          <w:szCs w:val="28"/>
        </w:rPr>
      </w:pPr>
      <w:r w:rsidRPr="00936CB1">
        <w:rPr>
          <w:rFonts w:ascii="Times New Roman" w:hAnsi="Times New Roman" w:cs="Times New Roman"/>
          <w:sz w:val="28"/>
          <w:szCs w:val="28"/>
        </w:rPr>
        <w:t xml:space="preserve">                                                     адрес</w:t>
      </w:r>
    </w:p>
    <w:p w:rsidR="00300B55" w:rsidRPr="00936CB1" w:rsidRDefault="00300B55" w:rsidP="008A3436">
      <w:pPr>
        <w:pStyle w:val="ConsPlusNonformat"/>
        <w:jc w:val="both"/>
        <w:rPr>
          <w:rFonts w:ascii="Times New Roman" w:hAnsi="Times New Roman" w:cs="Times New Roman"/>
          <w:sz w:val="28"/>
          <w:szCs w:val="28"/>
        </w:rPr>
      </w:pPr>
      <w:r w:rsidRPr="00936CB1">
        <w:rPr>
          <w:rFonts w:ascii="Times New Roman" w:hAnsi="Times New Roman" w:cs="Times New Roman"/>
          <w:sz w:val="28"/>
          <w:szCs w:val="28"/>
        </w:rPr>
        <w:t xml:space="preserve">                                     ______________________________________</w:t>
      </w:r>
    </w:p>
    <w:p w:rsidR="00300B55" w:rsidRPr="00936CB1" w:rsidRDefault="00300B55" w:rsidP="008A3436">
      <w:pPr>
        <w:pStyle w:val="ConsPlusNonformat"/>
        <w:jc w:val="both"/>
        <w:rPr>
          <w:rFonts w:ascii="Times New Roman" w:hAnsi="Times New Roman" w:cs="Times New Roman"/>
          <w:sz w:val="28"/>
          <w:szCs w:val="28"/>
        </w:rPr>
      </w:pPr>
      <w:r w:rsidRPr="00936CB1">
        <w:rPr>
          <w:rFonts w:ascii="Times New Roman" w:hAnsi="Times New Roman" w:cs="Times New Roman"/>
          <w:sz w:val="28"/>
          <w:szCs w:val="28"/>
        </w:rPr>
        <w:t xml:space="preserve">                                       </w:t>
      </w:r>
      <w:proofErr w:type="gramStart"/>
      <w:r w:rsidRPr="00936CB1">
        <w:rPr>
          <w:rFonts w:ascii="Times New Roman" w:hAnsi="Times New Roman" w:cs="Times New Roman"/>
          <w:sz w:val="28"/>
          <w:szCs w:val="28"/>
        </w:rPr>
        <w:t>(указывается, если заявитель хочет</w:t>
      </w:r>
      <w:proofErr w:type="gramEnd"/>
    </w:p>
    <w:p w:rsidR="00300B55" w:rsidRPr="00936CB1" w:rsidRDefault="00300B55" w:rsidP="008A3436">
      <w:pPr>
        <w:pStyle w:val="ConsPlusNonformat"/>
        <w:jc w:val="both"/>
        <w:rPr>
          <w:rFonts w:ascii="Times New Roman" w:hAnsi="Times New Roman" w:cs="Times New Roman"/>
          <w:sz w:val="28"/>
          <w:szCs w:val="28"/>
        </w:rPr>
      </w:pPr>
      <w:r w:rsidRPr="00936CB1">
        <w:rPr>
          <w:rFonts w:ascii="Times New Roman" w:hAnsi="Times New Roman" w:cs="Times New Roman"/>
          <w:sz w:val="28"/>
          <w:szCs w:val="28"/>
        </w:rPr>
        <w:t xml:space="preserve">                                       получить ответ в электронной форме)</w:t>
      </w:r>
    </w:p>
    <w:p w:rsidR="00300B55" w:rsidRPr="00936CB1" w:rsidRDefault="00300B55" w:rsidP="008A3436">
      <w:pPr>
        <w:pStyle w:val="ConsPlusNonformat"/>
        <w:jc w:val="both"/>
        <w:rPr>
          <w:rFonts w:ascii="Times New Roman" w:hAnsi="Times New Roman" w:cs="Times New Roman"/>
          <w:sz w:val="28"/>
          <w:szCs w:val="28"/>
        </w:rPr>
      </w:pPr>
    </w:p>
    <w:p w:rsidR="00300B55" w:rsidRPr="00936CB1" w:rsidRDefault="00300B55" w:rsidP="008A3436">
      <w:pPr>
        <w:pStyle w:val="ConsPlusNonformat"/>
        <w:jc w:val="both"/>
        <w:rPr>
          <w:rFonts w:ascii="Times New Roman" w:hAnsi="Times New Roman" w:cs="Times New Roman"/>
          <w:sz w:val="28"/>
          <w:szCs w:val="28"/>
        </w:rPr>
      </w:pPr>
      <w:bookmarkStart w:id="8" w:name="P488"/>
      <w:bookmarkEnd w:id="8"/>
      <w:r w:rsidRPr="00936CB1">
        <w:rPr>
          <w:rFonts w:ascii="Times New Roman" w:hAnsi="Times New Roman" w:cs="Times New Roman"/>
          <w:sz w:val="28"/>
          <w:szCs w:val="28"/>
        </w:rPr>
        <w:t xml:space="preserve">                                  Запрос</w:t>
      </w:r>
    </w:p>
    <w:p w:rsidR="00300B55" w:rsidRPr="00936CB1" w:rsidRDefault="00300B55" w:rsidP="008A3436">
      <w:pPr>
        <w:pStyle w:val="ConsPlusNonformat"/>
        <w:jc w:val="both"/>
        <w:rPr>
          <w:rFonts w:ascii="Times New Roman" w:hAnsi="Times New Roman" w:cs="Times New Roman"/>
          <w:sz w:val="28"/>
          <w:szCs w:val="28"/>
        </w:rPr>
      </w:pPr>
      <w:r w:rsidRPr="00936CB1">
        <w:rPr>
          <w:rFonts w:ascii="Times New Roman" w:hAnsi="Times New Roman" w:cs="Times New Roman"/>
          <w:sz w:val="28"/>
          <w:szCs w:val="28"/>
        </w:rPr>
        <w:t xml:space="preserve">    Прошу    предоставить   мне    информацию   о   текущей    успеваемости</w:t>
      </w:r>
    </w:p>
    <w:p w:rsidR="00300B55" w:rsidRPr="00936CB1" w:rsidRDefault="00300B55" w:rsidP="008A3436">
      <w:pPr>
        <w:pStyle w:val="ConsPlusNonformat"/>
        <w:jc w:val="both"/>
        <w:rPr>
          <w:rFonts w:ascii="Times New Roman" w:hAnsi="Times New Roman" w:cs="Times New Roman"/>
          <w:sz w:val="28"/>
          <w:szCs w:val="28"/>
        </w:rPr>
      </w:pPr>
      <w:r w:rsidRPr="00936CB1">
        <w:rPr>
          <w:rFonts w:ascii="Times New Roman" w:hAnsi="Times New Roman" w:cs="Times New Roman"/>
          <w:sz w:val="28"/>
          <w:szCs w:val="28"/>
        </w:rPr>
        <w:t xml:space="preserve">___________________________ (Ф.И.О. учащегося), ученика (учащегося) </w:t>
      </w:r>
      <w:r w:rsidR="00CC501F" w:rsidRPr="00936CB1">
        <w:rPr>
          <w:rFonts w:ascii="Times New Roman" w:hAnsi="Times New Roman" w:cs="Times New Roman"/>
          <w:sz w:val="28"/>
          <w:szCs w:val="28"/>
        </w:rPr>
        <w:t>___</w:t>
      </w:r>
    </w:p>
    <w:p w:rsidR="00300B55" w:rsidRPr="00936CB1" w:rsidRDefault="00300B55" w:rsidP="008A3436">
      <w:pPr>
        <w:pStyle w:val="ConsPlusNonformat"/>
        <w:jc w:val="both"/>
        <w:rPr>
          <w:rFonts w:ascii="Times New Roman" w:hAnsi="Times New Roman" w:cs="Times New Roman"/>
          <w:sz w:val="28"/>
          <w:szCs w:val="28"/>
        </w:rPr>
      </w:pPr>
      <w:r w:rsidRPr="00936CB1">
        <w:rPr>
          <w:rFonts w:ascii="Times New Roman" w:hAnsi="Times New Roman" w:cs="Times New Roman"/>
          <w:sz w:val="28"/>
          <w:szCs w:val="28"/>
        </w:rPr>
        <w:t xml:space="preserve">класса  (группы),  родителем  или  иным  законным </w:t>
      </w:r>
      <w:proofErr w:type="gramStart"/>
      <w:r w:rsidRPr="00936CB1">
        <w:rPr>
          <w:rFonts w:ascii="Times New Roman" w:hAnsi="Times New Roman" w:cs="Times New Roman"/>
          <w:sz w:val="28"/>
          <w:szCs w:val="28"/>
        </w:rPr>
        <w:t>представителем</w:t>
      </w:r>
      <w:proofErr w:type="gramEnd"/>
      <w:r w:rsidRPr="00936CB1">
        <w:rPr>
          <w:rFonts w:ascii="Times New Roman" w:hAnsi="Times New Roman" w:cs="Times New Roman"/>
          <w:sz w:val="28"/>
          <w:szCs w:val="28"/>
        </w:rPr>
        <w:t xml:space="preserve"> которого я</w:t>
      </w:r>
      <w:r w:rsidR="00CC501F" w:rsidRPr="00936CB1">
        <w:rPr>
          <w:rFonts w:ascii="Times New Roman" w:hAnsi="Times New Roman" w:cs="Times New Roman"/>
          <w:sz w:val="28"/>
          <w:szCs w:val="28"/>
        </w:rPr>
        <w:t xml:space="preserve"> </w:t>
      </w:r>
      <w:r w:rsidRPr="00936CB1">
        <w:rPr>
          <w:rFonts w:ascii="Times New Roman" w:hAnsi="Times New Roman" w:cs="Times New Roman"/>
          <w:sz w:val="28"/>
          <w:szCs w:val="28"/>
        </w:rPr>
        <w:t>являюсь.</w:t>
      </w:r>
    </w:p>
    <w:p w:rsidR="00300B55" w:rsidRPr="00936CB1" w:rsidRDefault="00300B55" w:rsidP="008A3436">
      <w:pPr>
        <w:pStyle w:val="ConsPlusNonformat"/>
        <w:jc w:val="both"/>
        <w:rPr>
          <w:rFonts w:ascii="Times New Roman" w:hAnsi="Times New Roman" w:cs="Times New Roman"/>
          <w:sz w:val="28"/>
          <w:szCs w:val="28"/>
        </w:rPr>
      </w:pPr>
      <w:r w:rsidRPr="00936CB1">
        <w:rPr>
          <w:rFonts w:ascii="Times New Roman" w:hAnsi="Times New Roman" w:cs="Times New Roman"/>
          <w:sz w:val="28"/>
          <w:szCs w:val="28"/>
        </w:rPr>
        <w:t xml:space="preserve">    Информацию прошу предоставить на ____________________________ носителе.</w:t>
      </w:r>
    </w:p>
    <w:p w:rsidR="00300B55" w:rsidRPr="00936CB1" w:rsidRDefault="00300B55" w:rsidP="008A3436">
      <w:pPr>
        <w:pStyle w:val="ConsPlusNonformat"/>
        <w:jc w:val="both"/>
        <w:rPr>
          <w:rFonts w:ascii="Times New Roman" w:hAnsi="Times New Roman" w:cs="Times New Roman"/>
          <w:sz w:val="28"/>
          <w:szCs w:val="28"/>
        </w:rPr>
      </w:pPr>
      <w:r w:rsidRPr="00936CB1">
        <w:rPr>
          <w:rFonts w:ascii="Times New Roman" w:hAnsi="Times New Roman" w:cs="Times New Roman"/>
          <w:sz w:val="28"/>
          <w:szCs w:val="28"/>
        </w:rPr>
        <w:t xml:space="preserve">                                      (бумажном или электронном)</w:t>
      </w:r>
    </w:p>
    <w:p w:rsidR="00300B55" w:rsidRPr="00936CB1" w:rsidRDefault="00300B55" w:rsidP="008A3436">
      <w:pPr>
        <w:pStyle w:val="ConsPlusNonformat"/>
        <w:jc w:val="both"/>
        <w:rPr>
          <w:rFonts w:ascii="Times New Roman" w:hAnsi="Times New Roman" w:cs="Times New Roman"/>
          <w:sz w:val="28"/>
          <w:szCs w:val="28"/>
        </w:rPr>
      </w:pPr>
    </w:p>
    <w:p w:rsidR="00300B55" w:rsidRPr="00936CB1" w:rsidRDefault="00300B55" w:rsidP="008A3436">
      <w:pPr>
        <w:pStyle w:val="ConsPlusNonformat"/>
        <w:jc w:val="both"/>
        <w:rPr>
          <w:rFonts w:ascii="Times New Roman" w:hAnsi="Times New Roman" w:cs="Times New Roman"/>
          <w:sz w:val="28"/>
          <w:szCs w:val="28"/>
        </w:rPr>
      </w:pPr>
      <w:r w:rsidRPr="00936CB1">
        <w:rPr>
          <w:rFonts w:ascii="Times New Roman" w:hAnsi="Times New Roman" w:cs="Times New Roman"/>
          <w:sz w:val="28"/>
          <w:szCs w:val="28"/>
        </w:rPr>
        <w:t xml:space="preserve">    Согласие на обработку персональных данных прилагаю.</w:t>
      </w:r>
    </w:p>
    <w:p w:rsidR="00300B55" w:rsidRPr="00936CB1" w:rsidRDefault="00300B55" w:rsidP="008A3436">
      <w:pPr>
        <w:pStyle w:val="ConsPlusNonformat"/>
        <w:jc w:val="both"/>
        <w:rPr>
          <w:rFonts w:ascii="Times New Roman" w:hAnsi="Times New Roman" w:cs="Times New Roman"/>
          <w:sz w:val="28"/>
          <w:szCs w:val="28"/>
        </w:rPr>
      </w:pPr>
    </w:p>
    <w:p w:rsidR="00300B55" w:rsidRPr="00936CB1" w:rsidRDefault="004262EA" w:rsidP="008A3436">
      <w:pPr>
        <w:pStyle w:val="ConsPlusNonformat"/>
        <w:jc w:val="both"/>
        <w:rPr>
          <w:rFonts w:ascii="Times New Roman" w:hAnsi="Times New Roman" w:cs="Times New Roman"/>
          <w:sz w:val="28"/>
          <w:szCs w:val="28"/>
        </w:rPr>
      </w:pPr>
      <w:r w:rsidRPr="00936CB1">
        <w:rPr>
          <w:rFonts w:ascii="Times New Roman" w:hAnsi="Times New Roman" w:cs="Times New Roman"/>
          <w:sz w:val="28"/>
          <w:szCs w:val="28"/>
        </w:rPr>
        <w:t>«</w:t>
      </w:r>
      <w:r w:rsidR="00300B55" w:rsidRPr="00936CB1">
        <w:rPr>
          <w:rFonts w:ascii="Times New Roman" w:hAnsi="Times New Roman" w:cs="Times New Roman"/>
          <w:sz w:val="28"/>
          <w:szCs w:val="28"/>
        </w:rPr>
        <w:t>___</w:t>
      </w:r>
      <w:r w:rsidRPr="00936CB1">
        <w:rPr>
          <w:rFonts w:ascii="Times New Roman" w:hAnsi="Times New Roman" w:cs="Times New Roman"/>
          <w:sz w:val="28"/>
          <w:szCs w:val="28"/>
        </w:rPr>
        <w:t>»</w:t>
      </w:r>
      <w:r w:rsidR="00300B55" w:rsidRPr="00936CB1">
        <w:rPr>
          <w:rFonts w:ascii="Times New Roman" w:hAnsi="Times New Roman" w:cs="Times New Roman"/>
          <w:sz w:val="28"/>
          <w:szCs w:val="28"/>
        </w:rPr>
        <w:t xml:space="preserve"> _____________ 20___ г.   _______________________</w:t>
      </w:r>
    </w:p>
    <w:p w:rsidR="00300B55" w:rsidRPr="00936CB1" w:rsidRDefault="00300B55" w:rsidP="008A3436">
      <w:pPr>
        <w:pStyle w:val="ConsPlusNonformat"/>
        <w:jc w:val="both"/>
        <w:rPr>
          <w:rFonts w:ascii="Times New Roman" w:hAnsi="Times New Roman" w:cs="Times New Roman"/>
          <w:sz w:val="28"/>
          <w:szCs w:val="28"/>
        </w:rPr>
      </w:pPr>
      <w:r w:rsidRPr="00936CB1">
        <w:rPr>
          <w:rFonts w:ascii="Times New Roman" w:hAnsi="Times New Roman" w:cs="Times New Roman"/>
          <w:sz w:val="28"/>
          <w:szCs w:val="28"/>
        </w:rPr>
        <w:t xml:space="preserve">                               </w:t>
      </w:r>
      <w:r w:rsidR="00CC501F" w:rsidRPr="00936CB1">
        <w:rPr>
          <w:rFonts w:ascii="Times New Roman" w:hAnsi="Times New Roman" w:cs="Times New Roman"/>
          <w:sz w:val="28"/>
          <w:szCs w:val="28"/>
        </w:rPr>
        <w:t xml:space="preserve">                   </w:t>
      </w:r>
      <w:r w:rsidRPr="00936CB1">
        <w:rPr>
          <w:rFonts w:ascii="Times New Roman" w:hAnsi="Times New Roman" w:cs="Times New Roman"/>
          <w:sz w:val="28"/>
          <w:szCs w:val="28"/>
        </w:rPr>
        <w:t xml:space="preserve">  (подпись заявителя)</w:t>
      </w:r>
    </w:p>
    <w:p w:rsidR="00300B55" w:rsidRPr="00936CB1" w:rsidRDefault="00300B55" w:rsidP="008A3436">
      <w:pPr>
        <w:pStyle w:val="ConsPlusNormal"/>
        <w:jc w:val="both"/>
        <w:rPr>
          <w:rFonts w:ascii="Times New Roman" w:hAnsi="Times New Roman" w:cs="Times New Roman"/>
          <w:sz w:val="28"/>
          <w:szCs w:val="28"/>
        </w:rPr>
      </w:pPr>
    </w:p>
    <w:p w:rsidR="00300B55" w:rsidRPr="00936CB1" w:rsidRDefault="00300B55" w:rsidP="008A3436">
      <w:pPr>
        <w:pStyle w:val="ConsPlusNormal"/>
        <w:jc w:val="both"/>
        <w:rPr>
          <w:rFonts w:ascii="Times New Roman" w:hAnsi="Times New Roman" w:cs="Times New Roman"/>
          <w:sz w:val="28"/>
          <w:szCs w:val="28"/>
        </w:rPr>
      </w:pPr>
    </w:p>
    <w:p w:rsidR="00300B55" w:rsidRPr="00936CB1" w:rsidRDefault="00300B55" w:rsidP="008A3436">
      <w:pPr>
        <w:pStyle w:val="ConsPlusNormal"/>
        <w:jc w:val="both"/>
        <w:rPr>
          <w:rFonts w:ascii="Times New Roman" w:hAnsi="Times New Roman" w:cs="Times New Roman"/>
          <w:sz w:val="28"/>
          <w:szCs w:val="28"/>
        </w:rPr>
      </w:pPr>
    </w:p>
    <w:p w:rsidR="00300B55" w:rsidRPr="00936CB1" w:rsidRDefault="00300B55">
      <w:pPr>
        <w:pStyle w:val="ConsPlusNormal"/>
        <w:jc w:val="both"/>
      </w:pPr>
    </w:p>
    <w:p w:rsidR="00300B55" w:rsidRPr="00936CB1" w:rsidRDefault="00300B55">
      <w:pPr>
        <w:pStyle w:val="ConsPlusNormal"/>
        <w:jc w:val="both"/>
      </w:pPr>
    </w:p>
    <w:p w:rsidR="00300B55" w:rsidRPr="00936CB1" w:rsidRDefault="00300B55" w:rsidP="004262EA">
      <w:pPr>
        <w:pStyle w:val="ConsPlusNormal"/>
        <w:ind w:left="5103"/>
        <w:jc w:val="center"/>
        <w:outlineLvl w:val="1"/>
        <w:rPr>
          <w:rFonts w:ascii="Times New Roman" w:hAnsi="Times New Roman" w:cs="Times New Roman"/>
          <w:sz w:val="24"/>
          <w:szCs w:val="24"/>
        </w:rPr>
      </w:pPr>
      <w:r w:rsidRPr="00936CB1">
        <w:rPr>
          <w:rFonts w:ascii="Times New Roman" w:hAnsi="Times New Roman" w:cs="Times New Roman"/>
          <w:sz w:val="24"/>
          <w:szCs w:val="24"/>
        </w:rPr>
        <w:lastRenderedPageBreak/>
        <w:t xml:space="preserve">Приложение </w:t>
      </w:r>
      <w:r w:rsidR="008A3436" w:rsidRPr="00936CB1">
        <w:rPr>
          <w:rFonts w:ascii="Times New Roman" w:hAnsi="Times New Roman" w:cs="Times New Roman"/>
          <w:sz w:val="24"/>
          <w:szCs w:val="24"/>
        </w:rPr>
        <w:t>№</w:t>
      </w:r>
      <w:r w:rsidRPr="00936CB1">
        <w:rPr>
          <w:rFonts w:ascii="Times New Roman" w:hAnsi="Times New Roman" w:cs="Times New Roman"/>
          <w:sz w:val="24"/>
          <w:szCs w:val="24"/>
        </w:rPr>
        <w:t xml:space="preserve"> </w:t>
      </w:r>
      <w:r w:rsidR="004262EA" w:rsidRPr="00936CB1">
        <w:rPr>
          <w:rFonts w:ascii="Times New Roman" w:hAnsi="Times New Roman" w:cs="Times New Roman"/>
          <w:sz w:val="24"/>
          <w:szCs w:val="24"/>
        </w:rPr>
        <w:t>2</w:t>
      </w:r>
    </w:p>
    <w:p w:rsidR="00300B55" w:rsidRPr="00936CB1" w:rsidRDefault="00300B55" w:rsidP="004262EA">
      <w:pPr>
        <w:pStyle w:val="ConsPlusNormal"/>
        <w:ind w:left="5103"/>
        <w:jc w:val="center"/>
        <w:rPr>
          <w:rFonts w:ascii="Times New Roman" w:hAnsi="Times New Roman" w:cs="Times New Roman"/>
          <w:sz w:val="24"/>
          <w:szCs w:val="24"/>
        </w:rPr>
      </w:pPr>
      <w:r w:rsidRPr="00936CB1">
        <w:rPr>
          <w:rFonts w:ascii="Times New Roman" w:hAnsi="Times New Roman" w:cs="Times New Roman"/>
          <w:sz w:val="24"/>
          <w:szCs w:val="24"/>
        </w:rPr>
        <w:t>к административному регламенту</w:t>
      </w:r>
    </w:p>
    <w:p w:rsidR="00300B55" w:rsidRPr="00936CB1" w:rsidRDefault="00300B55">
      <w:pPr>
        <w:pStyle w:val="ConsPlusNormal"/>
        <w:jc w:val="both"/>
      </w:pPr>
    </w:p>
    <w:p w:rsidR="00641446" w:rsidRPr="00936CB1" w:rsidRDefault="00641446" w:rsidP="00641446">
      <w:pPr>
        <w:pStyle w:val="ConsPlusNormal"/>
        <w:jc w:val="center"/>
        <w:rPr>
          <w:rFonts w:ascii="Times New Roman" w:hAnsi="Times New Roman" w:cs="Times New Roman"/>
          <w:sz w:val="24"/>
          <w:szCs w:val="24"/>
        </w:rPr>
      </w:pPr>
      <w:bookmarkStart w:id="9" w:name="P508"/>
      <w:bookmarkEnd w:id="9"/>
      <w:r w:rsidRPr="00936CB1">
        <w:rPr>
          <w:rFonts w:ascii="Times New Roman" w:hAnsi="Times New Roman" w:cs="Times New Roman"/>
          <w:sz w:val="24"/>
          <w:szCs w:val="24"/>
        </w:rPr>
        <w:t>Блок-схема</w:t>
      </w:r>
    </w:p>
    <w:p w:rsidR="00641446" w:rsidRPr="00936CB1" w:rsidRDefault="00641446" w:rsidP="00641446">
      <w:pPr>
        <w:pStyle w:val="ConsPlusNormal"/>
        <w:jc w:val="center"/>
        <w:rPr>
          <w:rFonts w:ascii="Times New Roman" w:hAnsi="Times New Roman" w:cs="Times New Roman"/>
          <w:sz w:val="24"/>
          <w:szCs w:val="24"/>
        </w:rPr>
      </w:pPr>
      <w:r w:rsidRPr="00936CB1">
        <w:rPr>
          <w:rFonts w:ascii="Times New Roman" w:hAnsi="Times New Roman" w:cs="Times New Roman"/>
          <w:sz w:val="24"/>
          <w:szCs w:val="24"/>
        </w:rPr>
        <w:t>последовательности действий (административных процедур)</w:t>
      </w:r>
    </w:p>
    <w:p w:rsidR="00641446" w:rsidRPr="00936CB1" w:rsidRDefault="00641446" w:rsidP="00641446">
      <w:pPr>
        <w:pStyle w:val="ConsPlusNormal"/>
        <w:jc w:val="center"/>
        <w:rPr>
          <w:rFonts w:ascii="Times New Roman" w:hAnsi="Times New Roman" w:cs="Times New Roman"/>
          <w:sz w:val="24"/>
          <w:szCs w:val="24"/>
        </w:rPr>
      </w:pPr>
      <w:r w:rsidRPr="00936CB1">
        <w:rPr>
          <w:rFonts w:ascii="Times New Roman" w:hAnsi="Times New Roman" w:cs="Times New Roman"/>
          <w:sz w:val="24"/>
          <w:szCs w:val="24"/>
        </w:rPr>
        <w:t xml:space="preserve">при предоставлении государственной услуги </w:t>
      </w:r>
    </w:p>
    <w:p w:rsidR="00300B55" w:rsidRPr="00936CB1" w:rsidRDefault="00300B55">
      <w:pPr>
        <w:pStyle w:val="ConsPlusNormal"/>
        <w:jc w:val="both"/>
      </w:pPr>
    </w:p>
    <w:p w:rsidR="00300B55" w:rsidRPr="00936CB1" w:rsidRDefault="00300B55">
      <w:pPr>
        <w:pStyle w:val="ConsPlusNonformat"/>
        <w:jc w:val="both"/>
      </w:pPr>
      <w:r w:rsidRPr="00936CB1">
        <w:t>┌─────────────────────────────────────────────────────────────────────────┐</w:t>
      </w:r>
    </w:p>
    <w:p w:rsidR="00300B55" w:rsidRPr="00936CB1" w:rsidRDefault="00300B55">
      <w:pPr>
        <w:pStyle w:val="ConsPlusNonformat"/>
        <w:jc w:val="both"/>
      </w:pPr>
      <w:r w:rsidRPr="00936CB1">
        <w:t xml:space="preserve">│ Обращение заявителя </w:t>
      </w:r>
      <w:proofErr w:type="gramStart"/>
      <w:r w:rsidRPr="00936CB1">
        <w:t>в</w:t>
      </w:r>
      <w:proofErr w:type="gramEnd"/>
      <w:r w:rsidRPr="00936CB1">
        <w:t xml:space="preserve"> государственное казенное (бюджетное, автономное)  │</w:t>
      </w:r>
    </w:p>
    <w:p w:rsidR="00300B55" w:rsidRPr="00936CB1" w:rsidRDefault="00300B55">
      <w:pPr>
        <w:pStyle w:val="ConsPlusNonformat"/>
        <w:jc w:val="both"/>
      </w:pPr>
      <w:r w:rsidRPr="00936CB1">
        <w:t>│                       образовательное учреждение                        │</w:t>
      </w:r>
    </w:p>
    <w:p w:rsidR="00300B55" w:rsidRPr="00936CB1" w:rsidRDefault="00300B55">
      <w:pPr>
        <w:pStyle w:val="ConsPlusNonformat"/>
        <w:jc w:val="both"/>
      </w:pPr>
      <w:r w:rsidRPr="00936CB1">
        <w:t>└────────────────────────────────────┬────────────────────────────────────┘</w:t>
      </w:r>
    </w:p>
    <w:p w:rsidR="00300B55" w:rsidRPr="00936CB1" w:rsidRDefault="00300B55">
      <w:pPr>
        <w:pStyle w:val="ConsPlusNonformat"/>
        <w:jc w:val="both"/>
      </w:pPr>
      <w:r w:rsidRPr="00936CB1">
        <w:t xml:space="preserve">                                     │</w:t>
      </w:r>
    </w:p>
    <w:p w:rsidR="00300B55" w:rsidRPr="00936CB1" w:rsidRDefault="00300B55">
      <w:pPr>
        <w:pStyle w:val="ConsPlusNonformat"/>
        <w:jc w:val="both"/>
      </w:pPr>
      <w:r w:rsidRPr="00936CB1">
        <w:t xml:space="preserve">                                    \/</w:t>
      </w:r>
    </w:p>
    <w:p w:rsidR="00300B55" w:rsidRPr="00936CB1" w:rsidRDefault="00300B55">
      <w:pPr>
        <w:pStyle w:val="ConsPlusNonformat"/>
        <w:jc w:val="both"/>
      </w:pPr>
      <w:r w:rsidRPr="00936CB1">
        <w:t>┌─────────────────────────────────────────────────────────────────────────┐</w:t>
      </w:r>
    </w:p>
    <w:p w:rsidR="00300B55" w:rsidRPr="00936CB1" w:rsidRDefault="00300B55">
      <w:pPr>
        <w:pStyle w:val="ConsPlusNonformat"/>
        <w:jc w:val="both"/>
      </w:pPr>
      <w:r w:rsidRPr="00936CB1">
        <w:t>│                    Рассмотрение обращения заявителя                     │</w:t>
      </w:r>
    </w:p>
    <w:p w:rsidR="00300B55" w:rsidRPr="00936CB1" w:rsidRDefault="00300B55">
      <w:pPr>
        <w:pStyle w:val="ConsPlusNonformat"/>
        <w:jc w:val="both"/>
      </w:pPr>
      <w:r w:rsidRPr="00936CB1">
        <w:t>└────────────────────────────────────┬────────────────────────────────────┘</w:t>
      </w:r>
    </w:p>
    <w:p w:rsidR="00300B55" w:rsidRPr="00936CB1" w:rsidRDefault="00300B55">
      <w:pPr>
        <w:pStyle w:val="ConsPlusNonformat"/>
        <w:jc w:val="both"/>
      </w:pPr>
      <w:r w:rsidRPr="00936CB1">
        <w:t xml:space="preserve">                                     │</w:t>
      </w:r>
    </w:p>
    <w:p w:rsidR="00300B55" w:rsidRPr="00936CB1" w:rsidRDefault="00300B55">
      <w:pPr>
        <w:pStyle w:val="ConsPlusNonformat"/>
        <w:jc w:val="both"/>
      </w:pPr>
      <w:r w:rsidRPr="00936CB1">
        <w:t xml:space="preserve">                                    \/</w:t>
      </w:r>
    </w:p>
    <w:p w:rsidR="00300B55" w:rsidRPr="00936CB1" w:rsidRDefault="00300B55">
      <w:pPr>
        <w:pStyle w:val="ConsPlusNonformat"/>
        <w:jc w:val="both"/>
      </w:pPr>
      <w:r w:rsidRPr="00936CB1">
        <w:t>┌─────────────────────────────────────────────────────────────────────────┐</w:t>
      </w:r>
    </w:p>
    <w:p w:rsidR="00300B55" w:rsidRPr="00936CB1" w:rsidRDefault="00300B55">
      <w:pPr>
        <w:pStyle w:val="ConsPlusNonformat"/>
        <w:jc w:val="both"/>
      </w:pPr>
      <w:r w:rsidRPr="00936CB1">
        <w:t xml:space="preserve">│      Предоставление информации о текущей успеваемости учащегося </w:t>
      </w:r>
      <w:proofErr w:type="gramStart"/>
      <w:r w:rsidRPr="00936CB1">
        <w:t>в</w:t>
      </w:r>
      <w:proofErr w:type="gramEnd"/>
      <w:r w:rsidRPr="00936CB1">
        <w:t xml:space="preserve">       │</w:t>
      </w:r>
    </w:p>
    <w:p w:rsidR="00300B55" w:rsidRPr="00936CB1" w:rsidRDefault="00300B55">
      <w:pPr>
        <w:pStyle w:val="ConsPlusNonformat"/>
        <w:jc w:val="both"/>
      </w:pPr>
      <w:r w:rsidRPr="00936CB1">
        <w:t xml:space="preserve">│государственном образовательном учреждении либо мотивированный отказ </w:t>
      </w:r>
      <w:proofErr w:type="gramStart"/>
      <w:r w:rsidRPr="00936CB1">
        <w:t>в</w:t>
      </w:r>
      <w:proofErr w:type="gramEnd"/>
      <w:r w:rsidRPr="00936CB1">
        <w:t xml:space="preserve"> </w:t>
      </w:r>
      <w:proofErr w:type="gramStart"/>
      <w:r w:rsidRPr="00936CB1">
        <w:t>ее</w:t>
      </w:r>
      <w:proofErr w:type="gramEnd"/>
      <w:r w:rsidRPr="00936CB1">
        <w:t>│</w:t>
      </w:r>
    </w:p>
    <w:p w:rsidR="00300B55" w:rsidRPr="00936CB1" w:rsidRDefault="00300B55">
      <w:pPr>
        <w:pStyle w:val="ConsPlusNonformat"/>
        <w:jc w:val="both"/>
      </w:pPr>
      <w:r w:rsidRPr="00936CB1">
        <w:t xml:space="preserve">│         </w:t>
      </w:r>
      <w:proofErr w:type="gramStart"/>
      <w:r w:rsidRPr="00936CB1">
        <w:t>предоставлении</w:t>
      </w:r>
      <w:proofErr w:type="gramEnd"/>
      <w:r w:rsidRPr="00936CB1">
        <w:t>, ведение дневника и журнала успеваемости         │</w:t>
      </w:r>
    </w:p>
    <w:p w:rsidR="00300B55" w:rsidRDefault="00300B55">
      <w:pPr>
        <w:pStyle w:val="ConsPlusNonformat"/>
        <w:jc w:val="both"/>
      </w:pPr>
      <w:r w:rsidRPr="00936CB1">
        <w:t>└─────────────────────────────────────────────────────────────────────────┘</w:t>
      </w:r>
    </w:p>
    <w:p w:rsidR="00300B55" w:rsidRDefault="00300B55">
      <w:pPr>
        <w:pStyle w:val="ConsPlusNormal"/>
        <w:jc w:val="both"/>
      </w:pPr>
    </w:p>
    <w:p w:rsidR="00641446" w:rsidRDefault="00641446"/>
    <w:sectPr w:rsidR="00641446" w:rsidSect="009152E4">
      <w:head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65E9" w:rsidRDefault="000365E9" w:rsidP="009152E4">
      <w:pPr>
        <w:spacing w:after="0" w:line="240" w:lineRule="auto"/>
      </w:pPr>
      <w:r>
        <w:separator/>
      </w:r>
    </w:p>
  </w:endnote>
  <w:endnote w:type="continuationSeparator" w:id="0">
    <w:p w:rsidR="000365E9" w:rsidRDefault="000365E9" w:rsidP="00915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65E9" w:rsidRDefault="000365E9" w:rsidP="009152E4">
      <w:pPr>
        <w:spacing w:after="0" w:line="240" w:lineRule="auto"/>
      </w:pPr>
      <w:r>
        <w:separator/>
      </w:r>
    </w:p>
  </w:footnote>
  <w:footnote w:type="continuationSeparator" w:id="0">
    <w:p w:rsidR="000365E9" w:rsidRDefault="000365E9" w:rsidP="009152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1993318"/>
      <w:docPartObj>
        <w:docPartGallery w:val="Page Numbers (Top of Page)"/>
        <w:docPartUnique/>
      </w:docPartObj>
    </w:sdtPr>
    <w:sdtEndPr/>
    <w:sdtContent>
      <w:p w:rsidR="009152E4" w:rsidRDefault="009152E4">
        <w:pPr>
          <w:pStyle w:val="a3"/>
          <w:jc w:val="center"/>
        </w:pPr>
        <w:r>
          <w:fldChar w:fldCharType="begin"/>
        </w:r>
        <w:r>
          <w:instrText>PAGE   \* MERGEFORMAT</w:instrText>
        </w:r>
        <w:r>
          <w:fldChar w:fldCharType="separate"/>
        </w:r>
        <w:r w:rsidR="00A10AB3">
          <w:rPr>
            <w:noProof/>
          </w:rPr>
          <w:t>2</w:t>
        </w:r>
        <w:r>
          <w:fldChar w:fldCharType="end"/>
        </w:r>
      </w:p>
    </w:sdtContent>
  </w:sdt>
  <w:p w:rsidR="009152E4" w:rsidRDefault="009152E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B55"/>
    <w:rsid w:val="000365E9"/>
    <w:rsid w:val="001D03E5"/>
    <w:rsid w:val="002354C7"/>
    <w:rsid w:val="002B791A"/>
    <w:rsid w:val="00300B55"/>
    <w:rsid w:val="003C0D08"/>
    <w:rsid w:val="004262EA"/>
    <w:rsid w:val="00481FCF"/>
    <w:rsid w:val="005D0D4E"/>
    <w:rsid w:val="00641446"/>
    <w:rsid w:val="00741F48"/>
    <w:rsid w:val="008A3436"/>
    <w:rsid w:val="009152E4"/>
    <w:rsid w:val="00932B92"/>
    <w:rsid w:val="00936CB1"/>
    <w:rsid w:val="009725B5"/>
    <w:rsid w:val="00A10AB3"/>
    <w:rsid w:val="00AC0EEF"/>
    <w:rsid w:val="00CC501F"/>
    <w:rsid w:val="00E108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E1084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00B5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00B5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00B5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00B5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1">
    <w:name w:val="Знак1 Знак Знак Знак Знак Знак Знак Знак Знак Знак"/>
    <w:basedOn w:val="a"/>
    <w:next w:val="2"/>
    <w:autoRedefine/>
    <w:rsid w:val="00E10842"/>
    <w:pPr>
      <w:spacing w:after="160" w:line="240" w:lineRule="exact"/>
    </w:pPr>
    <w:rPr>
      <w:rFonts w:ascii="Times New Roman" w:eastAsia="Times New Roman" w:hAnsi="Times New Roman" w:cs="Times New Roman"/>
      <w:sz w:val="24"/>
      <w:szCs w:val="24"/>
      <w:lang w:val="en-US"/>
    </w:rPr>
  </w:style>
  <w:style w:type="character" w:customStyle="1" w:styleId="20">
    <w:name w:val="Заголовок 2 Знак"/>
    <w:basedOn w:val="a0"/>
    <w:link w:val="2"/>
    <w:uiPriority w:val="9"/>
    <w:semiHidden/>
    <w:rsid w:val="00E10842"/>
    <w:rPr>
      <w:rFonts w:asciiTheme="majorHAnsi" w:eastAsiaTheme="majorEastAsia" w:hAnsiTheme="majorHAnsi" w:cstheme="majorBidi"/>
      <w:color w:val="365F91" w:themeColor="accent1" w:themeShade="BF"/>
      <w:sz w:val="26"/>
      <w:szCs w:val="26"/>
    </w:rPr>
  </w:style>
  <w:style w:type="paragraph" w:styleId="a3">
    <w:name w:val="header"/>
    <w:basedOn w:val="a"/>
    <w:link w:val="a4"/>
    <w:uiPriority w:val="99"/>
    <w:unhideWhenUsed/>
    <w:rsid w:val="009152E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152E4"/>
  </w:style>
  <w:style w:type="paragraph" w:styleId="a5">
    <w:name w:val="footer"/>
    <w:basedOn w:val="a"/>
    <w:link w:val="a6"/>
    <w:uiPriority w:val="99"/>
    <w:unhideWhenUsed/>
    <w:rsid w:val="009152E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52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E1084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00B5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00B5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00B5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00B5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1">
    <w:name w:val="Знак1 Знак Знак Знак Знак Знак Знак Знак Знак Знак"/>
    <w:basedOn w:val="a"/>
    <w:next w:val="2"/>
    <w:autoRedefine/>
    <w:rsid w:val="00E10842"/>
    <w:pPr>
      <w:spacing w:after="160" w:line="240" w:lineRule="exact"/>
    </w:pPr>
    <w:rPr>
      <w:rFonts w:ascii="Times New Roman" w:eastAsia="Times New Roman" w:hAnsi="Times New Roman" w:cs="Times New Roman"/>
      <w:sz w:val="24"/>
      <w:szCs w:val="24"/>
      <w:lang w:val="en-US"/>
    </w:rPr>
  </w:style>
  <w:style w:type="character" w:customStyle="1" w:styleId="20">
    <w:name w:val="Заголовок 2 Знак"/>
    <w:basedOn w:val="a0"/>
    <w:link w:val="2"/>
    <w:uiPriority w:val="9"/>
    <w:semiHidden/>
    <w:rsid w:val="00E10842"/>
    <w:rPr>
      <w:rFonts w:asciiTheme="majorHAnsi" w:eastAsiaTheme="majorEastAsia" w:hAnsiTheme="majorHAnsi" w:cstheme="majorBidi"/>
      <w:color w:val="365F91" w:themeColor="accent1" w:themeShade="BF"/>
      <w:sz w:val="26"/>
      <w:szCs w:val="26"/>
    </w:rPr>
  </w:style>
  <w:style w:type="paragraph" w:styleId="a3">
    <w:name w:val="header"/>
    <w:basedOn w:val="a"/>
    <w:link w:val="a4"/>
    <w:uiPriority w:val="99"/>
    <w:unhideWhenUsed/>
    <w:rsid w:val="009152E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152E4"/>
  </w:style>
  <w:style w:type="paragraph" w:styleId="a5">
    <w:name w:val="footer"/>
    <w:basedOn w:val="a"/>
    <w:link w:val="a6"/>
    <w:uiPriority w:val="99"/>
    <w:unhideWhenUsed/>
    <w:rsid w:val="009152E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52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2828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B8EA8FAD93462E108D36CD41485314FAE5409CB90502C99E4639F99F030F73DDD90834369B1DF36BBC3CE151E139AA87E7D947G638N" TargetMode="External"/><Relationship Id="rId3" Type="http://schemas.openxmlformats.org/officeDocument/2006/relationships/settings" Target="settings.xml"/><Relationship Id="rId7" Type="http://schemas.openxmlformats.org/officeDocument/2006/relationships/hyperlink" Target="http://www.gosuslugi.ru"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E9B8EA8FAD93462E108D36CD41485314FAE5409CB90502C99E4639F99F030F73DDD90831359049A729E265B114AA34AA98FBD9477F571F99GE35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5689</Words>
  <Characters>32433</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Анатольевна Китаева</dc:creator>
  <cp:lastModifiedBy>Лариса Николаевна Ильина</cp:lastModifiedBy>
  <cp:revision>17</cp:revision>
  <cp:lastPrinted>2019-02-15T14:11:00Z</cp:lastPrinted>
  <dcterms:created xsi:type="dcterms:W3CDTF">2019-01-11T13:55:00Z</dcterms:created>
  <dcterms:modified xsi:type="dcterms:W3CDTF">2019-02-15T14:11:00Z</dcterms:modified>
</cp:coreProperties>
</file>