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3D" w:rsidRDefault="004B733D" w:rsidP="004B733D">
      <w:pPr>
        <w:spacing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3D" w:rsidRDefault="004B733D" w:rsidP="004B733D">
      <w:pPr>
        <w:spacing w:after="120" w:line="360" w:lineRule="auto"/>
        <w:rPr>
          <w:sz w:val="24"/>
          <w:szCs w:val="24"/>
        </w:rPr>
      </w:pPr>
    </w:p>
    <w:p w:rsidR="004B733D" w:rsidRDefault="004B733D" w:rsidP="004B733D">
      <w:pPr>
        <w:spacing w:after="120" w:line="360" w:lineRule="auto"/>
      </w:pPr>
    </w:p>
    <w:p w:rsidR="004B733D" w:rsidRDefault="004B733D" w:rsidP="004B733D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B733D" w:rsidRDefault="004B733D" w:rsidP="004B733D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B733D" w:rsidRDefault="004B733D" w:rsidP="004B733D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C42A5F" w:rsidRDefault="004B733D" w:rsidP="004B733D">
      <w:pPr>
        <w:jc w:val="center"/>
        <w:rPr>
          <w:b/>
          <w:i/>
          <w:sz w:val="24"/>
        </w:rPr>
      </w:pPr>
      <w:r w:rsidRPr="004B733D">
        <w:rPr>
          <w:rFonts w:ascii="Times New Roman" w:hAnsi="Times New Roman"/>
          <w:sz w:val="28"/>
          <w:szCs w:val="28"/>
          <w:u w:val="single"/>
        </w:rPr>
        <w:t>06.12.2016</w:t>
      </w:r>
      <w:r w:rsidRPr="004B733D">
        <w:rPr>
          <w:rFonts w:ascii="Times New Roman" w:hAnsi="Times New Roman"/>
          <w:sz w:val="28"/>
          <w:szCs w:val="28"/>
        </w:rPr>
        <w:tab/>
      </w:r>
      <w:r w:rsidRPr="004B733D">
        <w:rPr>
          <w:rFonts w:ascii="Times New Roman" w:hAnsi="Times New Roman"/>
          <w:sz w:val="28"/>
          <w:szCs w:val="28"/>
        </w:rPr>
        <w:tab/>
      </w:r>
      <w:r w:rsidRPr="004B733D">
        <w:rPr>
          <w:rFonts w:ascii="Times New Roman" w:hAnsi="Times New Roman"/>
          <w:sz w:val="28"/>
          <w:szCs w:val="28"/>
        </w:rPr>
        <w:tab/>
      </w:r>
      <w:r w:rsidRPr="004B733D">
        <w:rPr>
          <w:rFonts w:ascii="Times New Roman" w:hAnsi="Times New Roman"/>
          <w:sz w:val="28"/>
          <w:szCs w:val="28"/>
        </w:rPr>
        <w:tab/>
      </w:r>
      <w:r w:rsidRPr="004B733D">
        <w:rPr>
          <w:rFonts w:ascii="Times New Roman" w:hAnsi="Times New Roman"/>
          <w:sz w:val="28"/>
          <w:szCs w:val="28"/>
        </w:rPr>
        <w:tab/>
      </w:r>
      <w:r w:rsidRPr="004B733D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4B733D">
        <w:rPr>
          <w:rFonts w:ascii="Times New Roman" w:hAnsi="Times New Roman"/>
          <w:sz w:val="28"/>
          <w:szCs w:val="28"/>
          <w:u w:val="single"/>
        </w:rPr>
        <w:t>№ 42/3</w:t>
      </w:r>
      <w:r w:rsidRPr="004B733D">
        <w:rPr>
          <w:rFonts w:ascii="Times New Roman" w:hAnsi="Times New Roman"/>
          <w:sz w:val="28"/>
          <w:szCs w:val="28"/>
          <w:u w:val="single"/>
        </w:rPr>
        <w:t>1</w:t>
      </w:r>
      <w:bookmarkStart w:id="0" w:name="_GoBack"/>
      <w:bookmarkEnd w:id="0"/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78437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78437A" w:rsidRPr="005664E6" w:rsidRDefault="0078437A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DE0778">
        <w:rPr>
          <w:rFonts w:ascii="Times New Roman" w:hAnsi="Times New Roman"/>
          <w:sz w:val="28"/>
          <w:szCs w:val="28"/>
        </w:rPr>
        <w:t>ГУП Владимирской области «Владоблжилкомхоз»</w:t>
      </w:r>
      <w:r>
        <w:rPr>
          <w:rFonts w:ascii="Times New Roman" w:hAnsi="Times New Roman"/>
          <w:sz w:val="28"/>
          <w:szCs w:val="28"/>
        </w:rPr>
        <w:t>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6654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</w:t>
      </w:r>
      <w:r w:rsidR="00DE0778">
        <w:rPr>
          <w:rFonts w:ascii="Times New Roman" w:hAnsi="Times New Roman"/>
          <w:sz w:val="28"/>
          <w:szCs w:val="28"/>
        </w:rPr>
        <w:t>да.</w:t>
      </w:r>
    </w:p>
    <w:p w:rsidR="0078437A" w:rsidRPr="005664E6" w:rsidRDefault="0078437A" w:rsidP="0078437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C42A5F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DE0778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</w:t>
      </w:r>
      <w:r w:rsidR="00C42A5F">
        <w:rPr>
          <w:rFonts w:ascii="Times New Roman" w:hAnsi="Times New Roman"/>
          <w:bCs/>
          <w:iCs/>
          <w:sz w:val="28"/>
          <w:szCs w:val="28"/>
        </w:rPr>
        <w:t>М. С. Новоселова</w:t>
      </w:r>
    </w:p>
    <w:p w:rsidR="00DE0778" w:rsidRDefault="00DE077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EB3F3F" w:rsidRDefault="00EB3F3F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C42A5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8E6B5A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42A5F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42A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</w:p>
    <w:tbl>
      <w:tblPr>
        <w:tblW w:w="9814" w:type="dxa"/>
        <w:tblInd w:w="98" w:type="dxa"/>
        <w:tblLook w:val="04A0" w:firstRow="1" w:lastRow="0" w:firstColumn="1" w:lastColumn="0" w:noHBand="0" w:noVBand="1"/>
      </w:tblPr>
      <w:tblGrid>
        <w:gridCol w:w="719"/>
        <w:gridCol w:w="2745"/>
        <w:gridCol w:w="1857"/>
        <w:gridCol w:w="3053"/>
        <w:gridCol w:w="1440"/>
      </w:tblGrid>
      <w:tr w:rsidR="00556173" w:rsidRPr="00B202C4" w:rsidTr="00556173">
        <w:trPr>
          <w:trHeight w:val="64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56173" w:rsidRPr="00B202C4" w:rsidTr="00556173">
        <w:trPr>
          <w:trHeight w:val="6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173" w:rsidRPr="00B202C4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ГУП Владимирской области «Владоблжилкомхоз»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01.01.2017 - 30.06.2017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3">
              <w:rPr>
                <w:rFonts w:ascii="Times New Roman" w:hAnsi="Times New Roman"/>
              </w:rPr>
              <w:t>1866,50</w:t>
            </w:r>
          </w:p>
        </w:tc>
      </w:tr>
      <w:tr w:rsidR="00556173" w:rsidRPr="00B202C4" w:rsidTr="00556173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01.07.2017 - 31.12.2017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1927,93</w:t>
            </w:r>
          </w:p>
        </w:tc>
      </w:tr>
      <w:tr w:rsidR="00556173" w:rsidRPr="00B202C4" w:rsidTr="00556173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01.01.2018 - 30.06.2018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1927,93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01.07.2018 - 31.12.2018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1994,78</w:t>
            </w:r>
          </w:p>
        </w:tc>
      </w:tr>
      <w:tr w:rsidR="00556173" w:rsidRPr="00B202C4" w:rsidTr="00556173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01.01.2019 - 30.06.2019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1994,78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01.07.2019 - 31.12.2019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2060,36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01.01.2017 - 30.06.2017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3">
              <w:rPr>
                <w:rFonts w:ascii="Times New Roman" w:hAnsi="Times New Roman"/>
              </w:rPr>
              <w:t>2202,47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01.07.2017 - 31.12.2017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2274,96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01.01.2018 - 30.06.2018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2274,96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01.07.2018 - 31.12.2018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2353,84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01.01.2019 - 30.06.2019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2353,84</w:t>
            </w:r>
          </w:p>
        </w:tc>
      </w:tr>
      <w:tr w:rsidR="00556173" w:rsidRPr="00B202C4" w:rsidTr="00556173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73" w:rsidRPr="00B202C4" w:rsidRDefault="00556173" w:rsidP="00B2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556173" w:rsidRDefault="00556173" w:rsidP="0055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01.07.2019 - 31.12.2019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73" w:rsidRPr="00556173" w:rsidRDefault="00AD4332" w:rsidP="0055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2431,22</w:t>
            </w:r>
          </w:p>
        </w:tc>
      </w:tr>
    </w:tbl>
    <w:p w:rsidR="00A41FC8" w:rsidRPr="00A41FC8" w:rsidRDefault="00A41FC8" w:rsidP="00A41F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FC8">
        <w:rPr>
          <w:rFonts w:ascii="Times New Roman" w:hAnsi="Times New Roman"/>
        </w:rPr>
        <w:t xml:space="preserve">&lt;*&gt; Выделяется в целях реализации </w:t>
      </w:r>
      <w:hyperlink r:id="rId8" w:history="1">
        <w:r w:rsidRPr="00A41FC8">
          <w:rPr>
            <w:rStyle w:val="ab"/>
            <w:rFonts w:ascii="Times New Roman" w:hAnsi="Times New Roman"/>
            <w:color w:val="auto"/>
            <w:u w:val="none"/>
          </w:rPr>
          <w:t>пункта 6 статьи 168</w:t>
        </w:r>
      </w:hyperlink>
      <w:r w:rsidRPr="00A41FC8">
        <w:rPr>
          <w:rFonts w:ascii="Times New Roman" w:hAnsi="Times New Roman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C42A5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22631A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42A5F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42A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1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5"/>
        <w:gridCol w:w="2524"/>
        <w:gridCol w:w="960"/>
        <w:gridCol w:w="1041"/>
        <w:gridCol w:w="742"/>
        <w:gridCol w:w="812"/>
        <w:gridCol w:w="1134"/>
        <w:gridCol w:w="1276"/>
        <w:gridCol w:w="1287"/>
        <w:gridCol w:w="1031"/>
        <w:gridCol w:w="942"/>
        <w:gridCol w:w="993"/>
        <w:gridCol w:w="1134"/>
      </w:tblGrid>
      <w:tr w:rsidR="00556173" w:rsidRPr="00B0574D" w:rsidTr="00FD7D03">
        <w:trPr>
          <w:trHeight w:val="52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Наименование регулируемой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Индекс эффективности</w:t>
            </w:r>
          </w:p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операционных расходов</w:t>
            </w: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Нормативный уровень прибыли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надежности теплоснабжения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Показатели энергосбережения энергетической</w:t>
            </w:r>
          </w:p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эффективности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Динамика изменения</w:t>
            </w:r>
          </w:p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Расходов на топливо</w:t>
            </w:r>
          </w:p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6173" w:rsidRPr="00B0574D" w:rsidTr="00556173">
        <w:trPr>
          <w:trHeight w:val="131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173" w:rsidRPr="00B0574D" w:rsidRDefault="00556173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574D" w:rsidRPr="00B0574D" w:rsidTr="00B0574D">
        <w:trPr>
          <w:trHeight w:val="3385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574D" w:rsidRPr="00B0574D" w:rsidTr="00B0574D">
        <w:trPr>
          <w:trHeight w:val="4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кг.у.т./Гкал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Гкал/год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куб. м (т)/год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574D" w:rsidRPr="00B0574D" w:rsidTr="00B0574D">
        <w:trPr>
          <w:trHeight w:val="3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Владимирской области «Владоблжилкомхоз», г.Меленки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332">
              <w:rPr>
                <w:rFonts w:ascii="Times New Roman" w:hAnsi="Times New Roman"/>
                <w:bCs/>
              </w:rPr>
              <w:t>11861,78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22631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7886,94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574D" w:rsidRPr="00B0574D" w:rsidTr="00B0574D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22631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7886,94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0574D" w:rsidRPr="00B0574D" w:rsidTr="00B0574D">
        <w:trPr>
          <w:trHeight w:val="3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22631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7886,94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74D" w:rsidRPr="00B0574D" w:rsidRDefault="00B0574D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0574D" w:rsidRDefault="00B0574D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74D" w:rsidRDefault="00B0574D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8" w:rsidRDefault="00DE0778">
      <w:pPr>
        <w:spacing w:after="0" w:line="240" w:lineRule="auto"/>
      </w:pPr>
      <w:r>
        <w:separator/>
      </w:r>
    </w:p>
  </w:endnote>
  <w:endnote w:type="continuationSeparator" w:id="0">
    <w:p w:rsidR="00DE0778" w:rsidRDefault="00D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8" w:rsidRDefault="00DE0778">
      <w:pPr>
        <w:spacing w:after="0" w:line="240" w:lineRule="auto"/>
      </w:pPr>
      <w:r>
        <w:separator/>
      </w:r>
    </w:p>
  </w:footnote>
  <w:footnote w:type="continuationSeparator" w:id="0">
    <w:p w:rsidR="00DE0778" w:rsidRDefault="00D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78" w:rsidRDefault="00DE0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0778" w:rsidRDefault="00DE0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A"/>
    <w:rsid w:val="00000928"/>
    <w:rsid w:val="000B7BBA"/>
    <w:rsid w:val="0022631A"/>
    <w:rsid w:val="004B733D"/>
    <w:rsid w:val="004E1354"/>
    <w:rsid w:val="005312AD"/>
    <w:rsid w:val="00556173"/>
    <w:rsid w:val="00665462"/>
    <w:rsid w:val="006F6F85"/>
    <w:rsid w:val="0078437A"/>
    <w:rsid w:val="008E6B5A"/>
    <w:rsid w:val="008F2334"/>
    <w:rsid w:val="009024EC"/>
    <w:rsid w:val="0095194C"/>
    <w:rsid w:val="0096656D"/>
    <w:rsid w:val="00A41FC8"/>
    <w:rsid w:val="00AD4332"/>
    <w:rsid w:val="00B00829"/>
    <w:rsid w:val="00B0574D"/>
    <w:rsid w:val="00B202C4"/>
    <w:rsid w:val="00B84DF8"/>
    <w:rsid w:val="00C00BB7"/>
    <w:rsid w:val="00C42A5F"/>
    <w:rsid w:val="00D479B7"/>
    <w:rsid w:val="00DE0778"/>
    <w:rsid w:val="00EB3F3F"/>
    <w:rsid w:val="00ED112E"/>
    <w:rsid w:val="00F31C6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16A63D-2029-43AB-992D-A6DA8150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5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41FC8"/>
    <w:rPr>
      <w:color w:val="0000FF"/>
      <w:u w:val="single"/>
    </w:rPr>
  </w:style>
  <w:style w:type="paragraph" w:styleId="ac">
    <w:name w:val="caption"/>
    <w:basedOn w:val="a"/>
    <w:next w:val="a"/>
    <w:semiHidden/>
    <w:unhideWhenUsed/>
    <w:qFormat/>
    <w:rsid w:val="004B733D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9068-1B04-40D0-9AEA-444B17D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Максим Юрьевич</dc:creator>
  <cp:lastModifiedBy>Иванова Наталья Ивановна</cp:lastModifiedBy>
  <cp:revision>10</cp:revision>
  <cp:lastPrinted>2016-12-06T13:31:00Z</cp:lastPrinted>
  <dcterms:created xsi:type="dcterms:W3CDTF">2016-11-26T12:19:00Z</dcterms:created>
  <dcterms:modified xsi:type="dcterms:W3CDTF">2016-12-08T15:41:00Z</dcterms:modified>
</cp:coreProperties>
</file>